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C0A" w:rsidRDefault="002D4C0A" w:rsidP="002D4C0A">
      <w:pPr>
        <w:tabs>
          <w:tab w:val="left" w:pos="9214"/>
        </w:tabs>
        <w:spacing w:line="360" w:lineRule="auto"/>
        <w:ind w:right="-1"/>
        <w:rPr>
          <w:b/>
        </w:rPr>
      </w:pPr>
      <w:r>
        <w:rPr>
          <w:b/>
        </w:rPr>
        <w:t xml:space="preserve">                  АДМИНИСТРАЦИЯ</w:t>
      </w:r>
      <w:r w:rsidR="00C549AA">
        <w:rPr>
          <w:b/>
        </w:rPr>
        <w:t xml:space="preserve">                        </w:t>
      </w:r>
      <w:r w:rsidR="0020294F">
        <w:rPr>
          <w:b/>
        </w:rPr>
        <w:t xml:space="preserve">                         </w:t>
      </w:r>
    </w:p>
    <w:p w:rsidR="002D4C0A" w:rsidRDefault="002D4C0A" w:rsidP="002D4C0A">
      <w:pPr>
        <w:tabs>
          <w:tab w:val="left" w:pos="5529"/>
          <w:tab w:val="left" w:pos="5670"/>
          <w:tab w:val="left" w:pos="5812"/>
        </w:tabs>
        <w:spacing w:line="360" w:lineRule="auto"/>
        <w:ind w:right="3825"/>
        <w:jc w:val="center"/>
        <w:rPr>
          <w:b/>
        </w:rPr>
      </w:pPr>
      <w:r>
        <w:rPr>
          <w:b/>
        </w:rPr>
        <w:t>МУНИЦИПАЛЬНОГО ОБРАЗОВАНИЯ</w:t>
      </w:r>
    </w:p>
    <w:p w:rsidR="002D4C0A" w:rsidRDefault="0084271A" w:rsidP="002D4C0A">
      <w:pPr>
        <w:tabs>
          <w:tab w:val="left" w:pos="5529"/>
        </w:tabs>
        <w:spacing w:line="360" w:lineRule="auto"/>
        <w:ind w:right="3825"/>
        <w:jc w:val="center"/>
        <w:rPr>
          <w:b/>
        </w:rPr>
      </w:pPr>
      <w:r>
        <w:rPr>
          <w:b/>
        </w:rPr>
        <w:t>ПОКРОВСКИЙ</w:t>
      </w:r>
      <w:r w:rsidR="002D4C0A">
        <w:rPr>
          <w:b/>
        </w:rPr>
        <w:t xml:space="preserve"> СЕЛЬСОВЕТ</w:t>
      </w:r>
    </w:p>
    <w:p w:rsidR="002D4C0A" w:rsidRDefault="002D4C0A" w:rsidP="002D4C0A">
      <w:pPr>
        <w:tabs>
          <w:tab w:val="left" w:pos="5529"/>
        </w:tabs>
        <w:spacing w:line="360" w:lineRule="auto"/>
        <w:ind w:right="3825"/>
        <w:jc w:val="center"/>
        <w:rPr>
          <w:b/>
        </w:rPr>
      </w:pPr>
      <w:r>
        <w:rPr>
          <w:b/>
        </w:rPr>
        <w:t>НОВОСЕРГИЕВСКОГО РАЙОНА</w:t>
      </w:r>
    </w:p>
    <w:p w:rsidR="002D4C0A" w:rsidRDefault="002D4C0A" w:rsidP="002D4C0A">
      <w:pPr>
        <w:tabs>
          <w:tab w:val="left" w:pos="5529"/>
        </w:tabs>
        <w:spacing w:line="360" w:lineRule="auto"/>
        <w:ind w:right="3825"/>
        <w:jc w:val="center"/>
        <w:rPr>
          <w:b/>
        </w:rPr>
      </w:pPr>
      <w:r>
        <w:rPr>
          <w:b/>
        </w:rPr>
        <w:t>ОРЕНБУРГСКОЙ ОБЛАСТИ</w:t>
      </w:r>
    </w:p>
    <w:p w:rsidR="002D4C0A" w:rsidRDefault="002D4C0A" w:rsidP="002D4C0A">
      <w:pPr>
        <w:tabs>
          <w:tab w:val="left" w:pos="5529"/>
        </w:tabs>
        <w:spacing w:line="360" w:lineRule="auto"/>
        <w:ind w:right="3825"/>
        <w:jc w:val="center"/>
        <w:rPr>
          <w:b/>
        </w:rPr>
      </w:pPr>
      <w:r>
        <w:rPr>
          <w:b/>
        </w:rPr>
        <w:t>ПОСТАНОВЛЕНИЕ</w:t>
      </w:r>
    </w:p>
    <w:p w:rsidR="002D4C0A" w:rsidRDefault="0020294F" w:rsidP="002D4C0A">
      <w:pPr>
        <w:tabs>
          <w:tab w:val="left" w:pos="5529"/>
        </w:tabs>
        <w:ind w:right="3825"/>
        <w:jc w:val="center"/>
      </w:pPr>
      <w:r>
        <w:t>18.11.202</w:t>
      </w:r>
      <w:r w:rsidR="00E53080">
        <w:t>5</w:t>
      </w:r>
      <w:r w:rsidR="00C549AA">
        <w:t xml:space="preserve">  г. №  </w:t>
      </w:r>
      <w:r w:rsidR="00E53080">
        <w:t>56</w:t>
      </w:r>
      <w:r>
        <w:t>-п</w:t>
      </w:r>
    </w:p>
    <w:p w:rsidR="002D4C0A" w:rsidRDefault="0084271A" w:rsidP="002D4C0A">
      <w:pPr>
        <w:tabs>
          <w:tab w:val="left" w:pos="5529"/>
        </w:tabs>
        <w:ind w:right="3825"/>
        <w:jc w:val="center"/>
      </w:pPr>
      <w:proofErr w:type="gramStart"/>
      <w:r>
        <w:t>с</w:t>
      </w:r>
      <w:proofErr w:type="gramEnd"/>
      <w:r>
        <w:t>. Покровка</w:t>
      </w:r>
    </w:p>
    <w:p w:rsidR="002D4C0A" w:rsidRDefault="002D4C0A" w:rsidP="002D4C0A">
      <w:pPr>
        <w:pStyle w:val="a4"/>
        <w:tabs>
          <w:tab w:val="left" w:pos="2925"/>
        </w:tabs>
        <w:rPr>
          <w:sz w:val="28"/>
          <w:szCs w:val="28"/>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52" name="Прямая соединительная линия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2"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SdWAIAAGgEAAAOAAAAZHJzL2Uyb0RvYy54bWysVM1uEzEQviPxDpbv6e6m2zRddVOhbMKl&#10;QKWWB3C83qyF17ZsN5sIIQFnpDwCr8ABpEoFnmHzRoydH7VwQYgcnPF45vM3M5/3/GLZCLRgxnIl&#10;c5wcxRgxSVXJ5TzHr2+mvSFG1hFZEqEky/GKWXwxevrkvNUZ66taiZIZBCDSZq3Oce2czqLI0po1&#10;xB4pzSQcVso0xMHWzKPSkBbQGxH143gQtcqU2ijKrAVvsT3Eo4BfVYy6V1VlmUMix8DNhdWEdebX&#10;aHROsrkhuuZ0R4P8A4uGcAmXHqAK4gi6NfwPqIZTo6yq3BFVTaSqilMWaoBqkvi3aq5rolmoBZpj&#10;9aFN9v/B0peLK4N4mePBSR8jSRoYUvd5836z7r53XzZrtPnQ/ey+dV+7u+5Hd7f5CPb95hPY/rC7&#10;37nXyOdDN1ttMwAdyyvj+0GX8lpfKvrGIqnGNZFzFqq6WWm4KPEZ0aMUv7EaOM3aF6qEGHLrVGjt&#10;sjKNh4SmoWWY4OowQbZ0iG6dFLzHp+ngJAw3Itk+TxvrnjPVIG/kWHDpe0sysri0zvMg2T7Eu6Wa&#10;ciGCPoREbY7PjgdxSLBK8NIf+jBr5rOxMGhBvMLCLxQFJw/DGu5A54I3OR4egkhWM1JOZBlucYSL&#10;rQ1MhPTgUBZw21lbPb09i88mw8kw7aX9waSXxkXRezYdp73BNDk9KY6L8bhI3nmeSZrVvCyZ9FT3&#10;2k7Sv9PO7pVtVXlQ96En0WP00Dwgu/8PpMNc/Si3opipcnVl9vMGOYfg3dPz7+XhHuy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BSbYSd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1" name="Прямая соединительная линия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1"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E0YAIAAHIEAAAOAAAAZHJzL2Uyb0RvYy54bWysVM2O0zAQviPxDpbv3STdbGmjTVeoaeGw&#10;wEq7PIAbO42FY1u2t2mFkIAz0j4Cr8ABpJUWeIb0jRi7P7BwQYge3LFn5vPMN59zerZqBFoyY7mS&#10;OU6OYoyYLBXlcpHjl1ez3hAj64ikRCjJcrxmFp+NHz44bXXG+qpWgjKDAETarNU5rp3TWRTZsmYN&#10;sUdKMwnOSpmGONiaRUQNaQG9EVE/jgdRqwzVRpXMWjgttk48DvhVxUr3oqosc0jkGGpzYTVhnfs1&#10;Gp+SbGGIrnm5K4P8QxUN4RIuPUAVxBF0bfgfUA0vjbKqckelaiJVVbxkoQfoJol/6+ayJpqFXoAc&#10;qw802f8HWz5fXhjEaY4HJwlGkjQwpO7j5u3mpvvafdrcoM277nv3pfvc3XbfutvNe7DvNh/A9s7u&#10;bnd8g3w+sNlqmwHoRF4Yz0e5kpf6XJWvLJJqUhO5YKGrq7WGi0JGdC/Fb6yGmubtM0Uhhlw7Fahd&#10;VaZBleD6qU/04EAfWoVZrg+zZCuHSjg8TvujGCZe7l0RyTyCz9PGuidMNcgbORZcepZJRpbn1kEP&#10;ELoP8cdSzbgQQSlCojbHo+NBHBKsEpx6pw+zZjGfCIOWxGst/DwhAHYvrOEOFC94k+PhIYhkNSN0&#10;Kmm4xREutjYkC+nBoS2obWdtlfV6FI+mw+kw7aX9wbSXxkXRezybpL3BLHl0UhwXk0mRvPF1JmlW&#10;c0qZ9KXuVZ6kf6ei3Xvb6vOg8wMn0X300C8Uu/8PRYcJ+6Fu5TFXdH1hPDV+2CDsELx7hP7l/LoP&#10;UT8/FeMfAAAA//8DAFBLAwQUAAYACAAAACEAbkPrjdwAAAAJAQAADwAAAGRycy9kb3ducmV2Lnht&#10;bEyPwU7DMBBE70j8g7VIXBB1UtRAQ5wKIThXLf0AJ94mAXsdxW6S8vUs4kCPOzuaeVNsZmfFiEPo&#10;PClIFwkIpNqbjhoFh4/3+ycQIWoy2npCBWcMsCmvrwqdGz/RDsd9bASHUMi1gjbGPpcy1C06HRa+&#10;R+Lf0Q9ORz6HRppBTxzurFwmSSad7ogbWt3ja4v11/7kFEx3wW7Pb5/NuMPvcXtwY7XOpFK3N/PL&#10;M4iIc/w3wy8+o0PJTJU/kQnCKlilD7wlKlhmKQg2rLJHFqo/QZaFvFxQ/gAAAP//AwBQSwECLQAU&#10;AAYACAAAACEAtoM4kv4AAADhAQAAEwAAAAAAAAAAAAAAAAAAAAAAW0NvbnRlbnRfVHlwZXNdLnht&#10;bFBLAQItABQABgAIAAAAIQA4/SH/1gAAAJQBAAALAAAAAAAAAAAAAAAAAC8BAABfcmVscy8ucmVs&#10;c1BLAQItABQABgAIAAAAIQDvVnE0YAIAAHIEAAAOAAAAAAAAAAAAAAAAAC4CAABkcnMvZTJvRG9j&#10;LnhtbFBLAQItABQABgAIAAAAIQBuQ+uN3AAAAAkBAAAPAAAAAAAAAAAAAAAAALoEAABkcnMvZG93&#10;bnJldi54bWxQSwUGAAAAAAQABADzAAAAwwU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0" name="Прямая соединительная линия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0"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leVwIAAGg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aRENTqA/EjcwpO7z5sPmtvvefdncos3H7mf3rfva3XU/urvNDdj3m09ge2d3&#10;vzu+RT4futlqmwPoRF4Y3w+ykpf6XJG3Fkk1qbFcsFDV1VrDRanPiB+l+I3VwGnevlQUYvC1U6G1&#10;q8o0HhKahlZhguvDBNnKIQKHx1l/lEAdZO+Kcb7P08a6F0w1yBtFJLj0vcU5Xp5b53ngfB/ij6Wa&#10;cSGCPoREbRGNjgdJSLBKcOqdPsyaxXwiDFpir7DwC0WB52FYwx3oXPCmiIaHIJzXDNOppOEWh7nY&#10;2sBESA8OZQG3nbXV07tRMpoOp8Osl/UH016WlGXv+WyS9Qaz9NlJeVxOJmX63vNMs7zmlDLpqe61&#10;nWZ/p53dK9uq8qDuQ0/ix+iheUB2/x9Ih7n6UW5FMVd0fWH28wY5h+Dd0/Pv5eEe7IcfiPEv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4MU5Xl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49" name="Прямая соединительная линия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9"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mlQVwIAAGgEAAAOAAAAZHJzL2Uyb0RvYy54bWysVM2O0zAQviPxDpbv3STdUNpo0xVqWi4L&#10;rLTLA7ix01g4tmV7m1YICTgj9RF4BQ4grbTAM6RvxNj90S5cEKIHdzye+fzNzOecna8agZbMWK5k&#10;jpOTGCMmS0W5XOT49fWsN8TIOiIpEUqyHK+Zxefjx4/OWp2xvqqVoMwgAJE2a3WOa+d0FkW2rFlD&#10;7InSTMJhpUxDHGzNIqKGtIDeiKgfx4OoVYZqo0pmLXiL3SEeB/yqYqV7VVWWOSRyDNxcWE1Y536N&#10;xmckWxiia17uaZB/YNEQLuHSI1RBHEE3hv8B1fDSKKsqd1KqJlJVxUsWaoBqkvi3aq5qolmoBZpj&#10;9bFN9v/Bli+XlwZxmuNBOsJIkgaG1H3evt9uuu/dl+0GbT90P7tv3dfutvvR3W4/gn23/QS2P+zu&#10;9u4N8vnQzVbbDEAn8tL4fpQreaUvVPnGIqkmNZELFqq6Xmu4KPEZ0YMUv7EaOM3bF4pCDLlxKrR2&#10;VZnGQ0LT0CpMcH2cIFs5VO6cJXhP0/4oDsONSHbI08a650w1yBs5Flz63pKMLC+s8zxIdgjxbqlm&#10;XIigDyFRm+PR6SAOCVYJTv2hD7NmMZ8Ig5bEKyz8QlFwcj+s4Q50LniT4+ExiGQ1I3QqabjFES52&#10;NjAR0oNDWcBtb+309HYUj6bD6TDtpf3BtJfGRdF7NpukvcEsefqkOC0mkyJ553kmaVZzSpn0VA/a&#10;TtK/087+le1UeVT3sSfRQ/TQPCB7+A+kw1z9KHeimCu6vjSHeYOcQ/D+6fn3cn8P9v0PxPgX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ZWppUFcCAABoBAAADgAAAAAAAAAAAAAAAAAuAgAAZHJzL2Uyb0RvYy54bWxQSwEC&#10;LQAUAAYACAAAACEA+G4xQ90AAAAHAQAADwAAAAAAAAAAAAAAAACxBAAAZHJzL2Rvd25yZXYueG1s&#10;UEsFBgAAAAAEAAQA8wAAALsFAAAAAA==&#10;" strokeweight=".26mm">
                <v:stroke joinstyle="miter"/>
              </v:line>
            </w:pict>
          </mc:Fallback>
        </mc:AlternateContent>
      </w:r>
      <w:r>
        <w:rPr>
          <w:sz w:val="28"/>
          <w:szCs w:val="28"/>
        </w:rPr>
        <w:tab/>
      </w:r>
    </w:p>
    <w:p w:rsidR="002D4C0A" w:rsidRDefault="002D4C0A" w:rsidP="002D4C0A">
      <w:pPr>
        <w:ind w:right="3827"/>
        <w:jc w:val="both"/>
        <w:rPr>
          <w:sz w:val="26"/>
          <w:szCs w:val="26"/>
        </w:rPr>
      </w:pPr>
      <w:r>
        <w:rPr>
          <w:sz w:val="26"/>
          <w:szCs w:val="26"/>
        </w:rPr>
        <w:t>Об утверждении Программы профилактики рисков причинения вреда (ущерба) охра</w:t>
      </w:r>
      <w:r w:rsidR="00C549AA">
        <w:rPr>
          <w:sz w:val="26"/>
          <w:szCs w:val="26"/>
        </w:rPr>
        <w:t>няемым законом ценностям на 202</w:t>
      </w:r>
      <w:r w:rsidR="00E53080">
        <w:rPr>
          <w:sz w:val="26"/>
          <w:szCs w:val="26"/>
        </w:rPr>
        <w:t>6</w:t>
      </w:r>
      <w:r>
        <w:rPr>
          <w:sz w:val="26"/>
          <w:szCs w:val="26"/>
        </w:rPr>
        <w:t xml:space="preserve"> год  при осуществлении муниципального земельного контроля </w:t>
      </w:r>
    </w:p>
    <w:p w:rsidR="002D4C0A" w:rsidRDefault="002D4C0A" w:rsidP="002D4C0A">
      <w:pPr>
        <w:spacing w:line="276" w:lineRule="auto"/>
        <w:jc w:val="both"/>
        <w:rPr>
          <w:sz w:val="26"/>
          <w:szCs w:val="26"/>
        </w:rPr>
      </w:pPr>
    </w:p>
    <w:p w:rsidR="002D4C0A" w:rsidRDefault="002D4C0A" w:rsidP="002D4C0A">
      <w:pPr>
        <w:ind w:firstLine="540"/>
        <w:jc w:val="both"/>
        <w:rPr>
          <w:sz w:val="26"/>
          <w:szCs w:val="26"/>
        </w:rPr>
      </w:pPr>
      <w:proofErr w:type="gramStart"/>
      <w:r>
        <w:rPr>
          <w:sz w:val="26"/>
          <w:szCs w:val="26"/>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Pr>
          <w:b/>
          <w:sz w:val="26"/>
          <w:szCs w:val="26"/>
        </w:rPr>
        <w:t xml:space="preserve"> </w:t>
      </w:r>
      <w:r>
        <w:rPr>
          <w:sz w:val="26"/>
          <w:szCs w:val="26"/>
        </w:rPr>
        <w:t xml:space="preserve">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предупреждения нарушений требований земельного законодательства на территории муниципального образования </w:t>
      </w:r>
      <w:r w:rsidR="0084271A">
        <w:rPr>
          <w:sz w:val="26"/>
          <w:szCs w:val="26"/>
        </w:rPr>
        <w:t>Покровский</w:t>
      </w:r>
      <w:r>
        <w:rPr>
          <w:sz w:val="26"/>
          <w:szCs w:val="26"/>
        </w:rPr>
        <w:t xml:space="preserve"> сельсовет Новосергиевского</w:t>
      </w:r>
      <w:proofErr w:type="gramEnd"/>
      <w:r>
        <w:rPr>
          <w:sz w:val="26"/>
          <w:szCs w:val="26"/>
        </w:rPr>
        <w:t xml:space="preserve"> района Оренбургской области, </w:t>
      </w:r>
      <w:r>
        <w:rPr>
          <w:bCs w:val="0"/>
          <w:sz w:val="26"/>
          <w:szCs w:val="26"/>
        </w:rPr>
        <w:t>руководствуясь Уста</w:t>
      </w:r>
      <w:r w:rsidR="0084271A">
        <w:rPr>
          <w:bCs w:val="0"/>
          <w:sz w:val="26"/>
          <w:szCs w:val="26"/>
        </w:rPr>
        <w:t>вом муниципального образования Покровский</w:t>
      </w:r>
      <w:r>
        <w:rPr>
          <w:bCs w:val="0"/>
          <w:sz w:val="26"/>
          <w:szCs w:val="26"/>
        </w:rPr>
        <w:t xml:space="preserve"> сельсовет:</w:t>
      </w:r>
    </w:p>
    <w:p w:rsidR="002D4C0A" w:rsidRDefault="002D4C0A" w:rsidP="002D4C0A">
      <w:pPr>
        <w:tabs>
          <w:tab w:val="left" w:pos="709"/>
        </w:tabs>
        <w:suppressAutoHyphens/>
        <w:ind w:firstLine="709"/>
        <w:jc w:val="both"/>
        <w:rPr>
          <w:color w:val="000000"/>
          <w:sz w:val="26"/>
          <w:szCs w:val="26"/>
        </w:rPr>
      </w:pPr>
      <w:r>
        <w:rPr>
          <w:sz w:val="26"/>
          <w:szCs w:val="26"/>
        </w:rPr>
        <w:t xml:space="preserve">1. Утвердить  </w:t>
      </w:r>
      <w:r>
        <w:rPr>
          <w:b/>
          <w:sz w:val="26"/>
          <w:szCs w:val="26"/>
        </w:rPr>
        <w:t xml:space="preserve"> </w:t>
      </w:r>
      <w:r>
        <w:rPr>
          <w:sz w:val="26"/>
          <w:szCs w:val="26"/>
        </w:rPr>
        <w:t>Программу профилактики рисков причинения вреда (ущерба) охра</w:t>
      </w:r>
      <w:r w:rsidR="00C549AA">
        <w:rPr>
          <w:sz w:val="26"/>
          <w:szCs w:val="26"/>
        </w:rPr>
        <w:t>няемым законом ценностям на 202</w:t>
      </w:r>
      <w:r w:rsidR="00E53080">
        <w:rPr>
          <w:sz w:val="26"/>
          <w:szCs w:val="26"/>
        </w:rPr>
        <w:t>6</w:t>
      </w:r>
      <w:r>
        <w:rPr>
          <w:sz w:val="26"/>
          <w:szCs w:val="26"/>
        </w:rPr>
        <w:t xml:space="preserve"> год при осуществлении муниципального земельного контроля</w:t>
      </w:r>
      <w:r>
        <w:rPr>
          <w:color w:val="000000"/>
          <w:sz w:val="26"/>
          <w:szCs w:val="26"/>
        </w:rPr>
        <w:t xml:space="preserve"> согласно приложению.</w:t>
      </w:r>
    </w:p>
    <w:p w:rsidR="002D4C0A" w:rsidRDefault="002D4C0A" w:rsidP="002D4C0A">
      <w:pPr>
        <w:ind w:firstLine="567"/>
        <w:rPr>
          <w:sz w:val="26"/>
          <w:szCs w:val="26"/>
        </w:rPr>
      </w:pPr>
      <w:r>
        <w:rPr>
          <w:sz w:val="26"/>
          <w:szCs w:val="26"/>
        </w:rPr>
        <w:t xml:space="preserve">2. </w:t>
      </w:r>
      <w:proofErr w:type="gramStart"/>
      <w:r>
        <w:rPr>
          <w:sz w:val="26"/>
          <w:szCs w:val="26"/>
        </w:rPr>
        <w:t>Контроль за</w:t>
      </w:r>
      <w:proofErr w:type="gramEnd"/>
      <w:r>
        <w:rPr>
          <w:sz w:val="26"/>
          <w:szCs w:val="26"/>
        </w:rPr>
        <w:t xml:space="preserve"> исполнением настоящего постановления оставляю за собой.</w:t>
      </w:r>
    </w:p>
    <w:p w:rsidR="002D4C0A" w:rsidRDefault="002D4C0A" w:rsidP="002D4C0A">
      <w:pPr>
        <w:ind w:firstLine="567"/>
        <w:jc w:val="both"/>
        <w:rPr>
          <w:sz w:val="26"/>
          <w:szCs w:val="26"/>
        </w:rPr>
      </w:pPr>
      <w:r>
        <w:rPr>
          <w:sz w:val="26"/>
          <w:szCs w:val="26"/>
        </w:rPr>
        <w:t xml:space="preserve">3. </w:t>
      </w:r>
      <w:r w:rsidR="00C549AA" w:rsidRPr="00C549AA">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84271A">
        <w:rPr>
          <w:sz w:val="26"/>
          <w:szCs w:val="26"/>
        </w:rPr>
        <w:t>Покровский</w:t>
      </w:r>
      <w:r w:rsidR="00C549AA" w:rsidRPr="00C549AA">
        <w:rPr>
          <w:sz w:val="26"/>
          <w:szCs w:val="26"/>
        </w:rPr>
        <w:t xml:space="preserve"> сельсовет Новосергиевского района Оренбургской области и информационном бюллетене «Муниципальный вестник </w:t>
      </w:r>
      <w:r w:rsidR="0084271A">
        <w:rPr>
          <w:sz w:val="26"/>
          <w:szCs w:val="26"/>
        </w:rPr>
        <w:t>Покровского</w:t>
      </w:r>
      <w:r w:rsidR="00C549AA" w:rsidRPr="00C549AA">
        <w:rPr>
          <w:sz w:val="26"/>
          <w:szCs w:val="26"/>
        </w:rPr>
        <w:t xml:space="preserve"> сельсовета».</w:t>
      </w:r>
    </w:p>
    <w:p w:rsidR="002D4C0A" w:rsidRDefault="002D4C0A" w:rsidP="002D4C0A">
      <w:pPr>
        <w:jc w:val="both"/>
        <w:rPr>
          <w:bCs w:val="0"/>
          <w:sz w:val="26"/>
          <w:szCs w:val="26"/>
        </w:rPr>
      </w:pPr>
    </w:p>
    <w:p w:rsidR="002D4C0A" w:rsidRDefault="002D4C0A" w:rsidP="002D4C0A">
      <w:pPr>
        <w:jc w:val="both"/>
        <w:rPr>
          <w:sz w:val="26"/>
          <w:szCs w:val="26"/>
        </w:rPr>
      </w:pPr>
    </w:p>
    <w:p w:rsidR="002D4C0A" w:rsidRDefault="00E53080" w:rsidP="002D4C0A">
      <w:pPr>
        <w:ind w:right="-425"/>
        <w:rPr>
          <w:sz w:val="26"/>
          <w:szCs w:val="26"/>
        </w:rPr>
      </w:pPr>
      <w:r>
        <w:rPr>
          <w:sz w:val="26"/>
          <w:szCs w:val="26"/>
        </w:rPr>
        <w:t>Г</w:t>
      </w:r>
      <w:r w:rsidR="002D4C0A">
        <w:rPr>
          <w:sz w:val="26"/>
          <w:szCs w:val="26"/>
        </w:rPr>
        <w:t>лав</w:t>
      </w:r>
      <w:r>
        <w:rPr>
          <w:sz w:val="26"/>
          <w:szCs w:val="26"/>
        </w:rPr>
        <w:t>а</w:t>
      </w:r>
      <w:r w:rsidR="002D4C0A">
        <w:rPr>
          <w:sz w:val="26"/>
          <w:szCs w:val="26"/>
        </w:rPr>
        <w:t xml:space="preserve"> муниципального образования  </w:t>
      </w:r>
    </w:p>
    <w:p w:rsidR="002D4C0A" w:rsidRDefault="0084271A" w:rsidP="002D4C0A">
      <w:pPr>
        <w:ind w:right="-425"/>
        <w:rPr>
          <w:sz w:val="26"/>
          <w:szCs w:val="26"/>
        </w:rPr>
      </w:pPr>
      <w:r>
        <w:rPr>
          <w:sz w:val="26"/>
          <w:szCs w:val="26"/>
        </w:rPr>
        <w:t>Покровский</w:t>
      </w:r>
      <w:r w:rsidR="002D4C0A">
        <w:rPr>
          <w:sz w:val="26"/>
          <w:szCs w:val="26"/>
        </w:rPr>
        <w:t xml:space="preserve"> сельсовет                                                                     </w:t>
      </w:r>
      <w:proofErr w:type="spellStart"/>
      <w:r w:rsidR="00E53080">
        <w:rPr>
          <w:sz w:val="26"/>
          <w:szCs w:val="26"/>
        </w:rPr>
        <w:t>А.А.Панченко</w:t>
      </w:r>
      <w:proofErr w:type="spellEnd"/>
      <w:r w:rsidR="002D4C0A">
        <w:rPr>
          <w:sz w:val="26"/>
          <w:szCs w:val="26"/>
        </w:rPr>
        <w:t xml:space="preserve"> </w:t>
      </w:r>
    </w:p>
    <w:p w:rsidR="002D4C0A" w:rsidRDefault="002D4C0A" w:rsidP="002D4C0A">
      <w:pPr>
        <w:jc w:val="both"/>
        <w:rPr>
          <w:sz w:val="26"/>
          <w:szCs w:val="26"/>
        </w:rPr>
      </w:pPr>
    </w:p>
    <w:p w:rsidR="002D4C0A" w:rsidRDefault="002D4C0A" w:rsidP="002D4C0A">
      <w:pPr>
        <w:jc w:val="both"/>
        <w:rPr>
          <w:sz w:val="26"/>
          <w:szCs w:val="26"/>
        </w:rPr>
      </w:pPr>
    </w:p>
    <w:p w:rsidR="002D4C0A" w:rsidRDefault="002D4C0A" w:rsidP="002D4C0A">
      <w:pPr>
        <w:jc w:val="both"/>
        <w:rPr>
          <w:sz w:val="26"/>
          <w:szCs w:val="26"/>
        </w:rPr>
      </w:pPr>
      <w:r>
        <w:rPr>
          <w:sz w:val="26"/>
          <w:szCs w:val="26"/>
        </w:rPr>
        <w:t xml:space="preserve">Разослано:  прокурору, в дело                                                                                                                                                      </w:t>
      </w:r>
    </w:p>
    <w:p w:rsidR="002D4C0A" w:rsidRDefault="002D4C0A" w:rsidP="002D4C0A">
      <w:pPr>
        <w:jc w:val="both"/>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r>
        <w:rPr>
          <w:sz w:val="26"/>
          <w:szCs w:val="26"/>
        </w:rPr>
        <w:t xml:space="preserve">Приложение </w:t>
      </w:r>
    </w:p>
    <w:p w:rsidR="002D4C0A" w:rsidRDefault="002D4C0A" w:rsidP="002D4C0A">
      <w:pPr>
        <w:tabs>
          <w:tab w:val="left" w:pos="6012"/>
        </w:tabs>
        <w:ind w:right="15" w:firstLine="540"/>
        <w:jc w:val="right"/>
        <w:rPr>
          <w:sz w:val="26"/>
          <w:szCs w:val="26"/>
        </w:rPr>
      </w:pPr>
      <w:r>
        <w:rPr>
          <w:sz w:val="26"/>
          <w:szCs w:val="26"/>
        </w:rPr>
        <w:t>к постановлению  администрации</w:t>
      </w:r>
    </w:p>
    <w:p w:rsidR="002D4C0A" w:rsidRDefault="002D4C0A" w:rsidP="002D4C0A">
      <w:pPr>
        <w:tabs>
          <w:tab w:val="left" w:pos="6012"/>
        </w:tabs>
        <w:ind w:right="15" w:firstLine="540"/>
        <w:jc w:val="right"/>
        <w:rPr>
          <w:sz w:val="26"/>
          <w:szCs w:val="26"/>
        </w:rPr>
      </w:pPr>
      <w:r>
        <w:rPr>
          <w:sz w:val="26"/>
          <w:szCs w:val="26"/>
        </w:rPr>
        <w:t>муниципального образования</w:t>
      </w:r>
    </w:p>
    <w:p w:rsidR="002D4C0A" w:rsidRDefault="0084271A" w:rsidP="002D4C0A">
      <w:pPr>
        <w:tabs>
          <w:tab w:val="left" w:pos="6012"/>
        </w:tabs>
        <w:ind w:right="15" w:firstLine="540"/>
        <w:jc w:val="right"/>
        <w:rPr>
          <w:sz w:val="26"/>
          <w:szCs w:val="26"/>
        </w:rPr>
      </w:pPr>
      <w:r>
        <w:rPr>
          <w:sz w:val="26"/>
          <w:szCs w:val="26"/>
        </w:rPr>
        <w:t>Покровский</w:t>
      </w:r>
      <w:r w:rsidR="002D4C0A">
        <w:rPr>
          <w:sz w:val="26"/>
          <w:szCs w:val="26"/>
        </w:rPr>
        <w:t xml:space="preserve"> сельсовет </w:t>
      </w:r>
    </w:p>
    <w:p w:rsidR="002D4C0A" w:rsidRDefault="00C549AA" w:rsidP="002D4C0A">
      <w:pPr>
        <w:tabs>
          <w:tab w:val="left" w:pos="6012"/>
        </w:tabs>
        <w:ind w:right="15" w:firstLine="540"/>
        <w:jc w:val="right"/>
        <w:rPr>
          <w:sz w:val="26"/>
          <w:szCs w:val="26"/>
        </w:rPr>
      </w:pPr>
      <w:r>
        <w:rPr>
          <w:sz w:val="26"/>
          <w:szCs w:val="26"/>
        </w:rPr>
        <w:t xml:space="preserve">от </w:t>
      </w:r>
      <w:r w:rsidR="0020294F">
        <w:rPr>
          <w:sz w:val="26"/>
          <w:szCs w:val="26"/>
        </w:rPr>
        <w:t>18.11.202</w:t>
      </w:r>
      <w:r w:rsidR="00E53080">
        <w:rPr>
          <w:sz w:val="26"/>
          <w:szCs w:val="26"/>
        </w:rPr>
        <w:t>5</w:t>
      </w:r>
      <w:r>
        <w:rPr>
          <w:sz w:val="26"/>
          <w:szCs w:val="26"/>
        </w:rPr>
        <w:t xml:space="preserve"> № </w:t>
      </w:r>
      <w:r w:rsidR="00E53080">
        <w:rPr>
          <w:sz w:val="26"/>
          <w:szCs w:val="26"/>
        </w:rPr>
        <w:t>56</w:t>
      </w:r>
      <w:r w:rsidR="0020294F">
        <w:rPr>
          <w:sz w:val="26"/>
          <w:szCs w:val="26"/>
        </w:rPr>
        <w:t>-п</w:t>
      </w:r>
    </w:p>
    <w:p w:rsidR="002D4C0A" w:rsidRDefault="002D4C0A" w:rsidP="002D4C0A">
      <w:pPr>
        <w:spacing w:line="276" w:lineRule="auto"/>
        <w:jc w:val="center"/>
        <w:rPr>
          <w:b/>
          <w:sz w:val="26"/>
          <w:szCs w:val="26"/>
        </w:rPr>
      </w:pPr>
      <w:r>
        <w:rPr>
          <w:b/>
          <w:sz w:val="26"/>
          <w:szCs w:val="26"/>
        </w:rPr>
        <w:t>Программа</w:t>
      </w:r>
    </w:p>
    <w:p w:rsidR="002D4C0A" w:rsidRDefault="002D4C0A" w:rsidP="002D4C0A">
      <w:pPr>
        <w:spacing w:line="276" w:lineRule="auto"/>
        <w:jc w:val="center"/>
        <w:rPr>
          <w:sz w:val="26"/>
          <w:szCs w:val="26"/>
        </w:rPr>
      </w:pPr>
      <w:r>
        <w:rPr>
          <w:b/>
          <w:sz w:val="26"/>
          <w:szCs w:val="26"/>
        </w:rPr>
        <w:t>профилактики рисков причинения вреда (ущерба)  охра</w:t>
      </w:r>
      <w:r w:rsidR="00C549AA">
        <w:rPr>
          <w:b/>
          <w:sz w:val="26"/>
          <w:szCs w:val="26"/>
        </w:rPr>
        <w:t>няемым законом ценностям на 202</w:t>
      </w:r>
      <w:r w:rsidR="00E53080">
        <w:rPr>
          <w:b/>
          <w:sz w:val="26"/>
          <w:szCs w:val="26"/>
        </w:rPr>
        <w:t>6</w:t>
      </w:r>
      <w:r>
        <w:rPr>
          <w:b/>
          <w:sz w:val="26"/>
          <w:szCs w:val="26"/>
        </w:rPr>
        <w:t xml:space="preserve"> год   при осуществлении муниципального земельного контроля </w:t>
      </w:r>
    </w:p>
    <w:p w:rsidR="002D4C0A" w:rsidRDefault="002D4C0A" w:rsidP="002D4C0A">
      <w:pPr>
        <w:rPr>
          <w:sz w:val="26"/>
          <w:szCs w:val="26"/>
        </w:rPr>
      </w:pPr>
    </w:p>
    <w:p w:rsidR="002D4C0A" w:rsidRDefault="002D4C0A" w:rsidP="002D4C0A">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84271A">
        <w:rPr>
          <w:b/>
          <w:sz w:val="26"/>
          <w:szCs w:val="26"/>
        </w:rPr>
        <w:t>Покровский</w:t>
      </w:r>
      <w:r>
        <w:rPr>
          <w:b/>
          <w:sz w:val="26"/>
          <w:szCs w:val="26"/>
        </w:rPr>
        <w:t xml:space="preserve"> сельсовет Новосергиевского района Оренбургской области, характеристика проблем, на решение которых направлена Программа</w:t>
      </w:r>
    </w:p>
    <w:p w:rsidR="002D4C0A" w:rsidRDefault="002D4C0A" w:rsidP="002D4C0A">
      <w:pPr>
        <w:jc w:val="center"/>
        <w:rPr>
          <w:b/>
          <w:sz w:val="26"/>
          <w:szCs w:val="26"/>
        </w:rPr>
      </w:pPr>
    </w:p>
    <w:p w:rsidR="002D4C0A" w:rsidRDefault="002D4C0A" w:rsidP="002D4C0A">
      <w:pPr>
        <w:ind w:firstLine="567"/>
        <w:jc w:val="both"/>
        <w:rPr>
          <w:sz w:val="26"/>
          <w:szCs w:val="26"/>
        </w:rPr>
      </w:pPr>
      <w:proofErr w:type="gramStart"/>
      <w:r>
        <w:rPr>
          <w:sz w:val="26"/>
          <w:szCs w:val="26"/>
        </w:rPr>
        <w:t>Настоящая Программа профилактики рисков причинения вреда (ущерба) охра</w:t>
      </w:r>
      <w:r w:rsidR="00C549AA">
        <w:rPr>
          <w:sz w:val="26"/>
          <w:szCs w:val="26"/>
        </w:rPr>
        <w:t>няемым законом ценностям на 202</w:t>
      </w:r>
      <w:r w:rsidR="00E53080">
        <w:rPr>
          <w:sz w:val="26"/>
          <w:szCs w:val="26"/>
        </w:rPr>
        <w:t>6</w:t>
      </w:r>
      <w:r>
        <w:rPr>
          <w:sz w:val="26"/>
          <w:szCs w:val="26"/>
        </w:rPr>
        <w:t xml:space="preserve"> год при осуществлении муниципального земельного контроля на территории муниципального образования </w:t>
      </w:r>
      <w:r w:rsidR="0084271A">
        <w:rPr>
          <w:sz w:val="26"/>
          <w:szCs w:val="26"/>
        </w:rPr>
        <w:t>Покровский</w:t>
      </w:r>
      <w:r>
        <w:rPr>
          <w:sz w:val="26"/>
          <w:szCs w:val="26"/>
        </w:rPr>
        <w:t xml:space="preserve"> сельсовет Новосергиевского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 субъектами обязательных требований в рамках осуществления</w:t>
      </w:r>
      <w:proofErr w:type="gramEnd"/>
      <w:r>
        <w:rPr>
          <w:sz w:val="26"/>
          <w:szCs w:val="26"/>
        </w:rPr>
        <w:t xml:space="preserve"> муниципального земельного контроля. </w:t>
      </w:r>
    </w:p>
    <w:p w:rsidR="002D4C0A" w:rsidRDefault="002D4C0A" w:rsidP="002D4C0A">
      <w:pPr>
        <w:ind w:firstLine="567"/>
        <w:jc w:val="both"/>
        <w:rPr>
          <w:sz w:val="26"/>
          <w:szCs w:val="26"/>
        </w:rPr>
      </w:pPr>
      <w:r>
        <w:rPr>
          <w:sz w:val="26"/>
          <w:szCs w:val="26"/>
        </w:rPr>
        <w:t>Мероприятия по муниципальному земельному контролю включают в себя:</w:t>
      </w:r>
    </w:p>
    <w:p w:rsidR="002D4C0A" w:rsidRDefault="002D4C0A" w:rsidP="002D4C0A">
      <w:pPr>
        <w:ind w:firstLine="567"/>
        <w:rPr>
          <w:sz w:val="26"/>
          <w:szCs w:val="26"/>
        </w:rPr>
      </w:pPr>
      <w:r>
        <w:rPr>
          <w:sz w:val="26"/>
          <w:szCs w:val="26"/>
        </w:rPr>
        <w:t>-</w:t>
      </w:r>
      <w:r>
        <w:rPr>
          <w:sz w:val="26"/>
          <w:szCs w:val="26"/>
        </w:rPr>
        <w:tab/>
        <w:t>принятие решения о проведении проверки;</w:t>
      </w:r>
    </w:p>
    <w:p w:rsidR="002D4C0A" w:rsidRDefault="002D4C0A" w:rsidP="002D4C0A">
      <w:pPr>
        <w:ind w:firstLine="567"/>
        <w:rPr>
          <w:sz w:val="26"/>
          <w:szCs w:val="26"/>
        </w:rPr>
      </w:pPr>
      <w:r>
        <w:rPr>
          <w:sz w:val="26"/>
          <w:szCs w:val="26"/>
        </w:rPr>
        <w:t>-</w:t>
      </w:r>
      <w:r>
        <w:rPr>
          <w:sz w:val="26"/>
          <w:szCs w:val="26"/>
        </w:rPr>
        <w:tab/>
        <w:t>подготовка к проверке;</w:t>
      </w:r>
    </w:p>
    <w:p w:rsidR="002D4C0A" w:rsidRDefault="002D4C0A" w:rsidP="002D4C0A">
      <w:pPr>
        <w:ind w:firstLine="567"/>
        <w:rPr>
          <w:sz w:val="26"/>
          <w:szCs w:val="26"/>
        </w:rPr>
      </w:pPr>
      <w:r>
        <w:rPr>
          <w:sz w:val="26"/>
          <w:szCs w:val="26"/>
        </w:rPr>
        <w:t>-</w:t>
      </w:r>
      <w:r>
        <w:rPr>
          <w:sz w:val="26"/>
          <w:szCs w:val="26"/>
        </w:rPr>
        <w:tab/>
        <w:t>осуществление проверки;</w:t>
      </w:r>
    </w:p>
    <w:p w:rsidR="002D4C0A" w:rsidRDefault="002D4C0A" w:rsidP="002D4C0A">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2D4C0A" w:rsidRDefault="002D4C0A" w:rsidP="002D4C0A">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2D4C0A" w:rsidRDefault="002D4C0A" w:rsidP="002D4C0A">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2D4C0A" w:rsidRDefault="002D4C0A" w:rsidP="002D4C0A">
      <w:pPr>
        <w:ind w:firstLine="567"/>
        <w:jc w:val="both"/>
        <w:rPr>
          <w:sz w:val="26"/>
          <w:szCs w:val="26"/>
        </w:rPr>
      </w:pPr>
      <w:r>
        <w:rPr>
          <w:sz w:val="26"/>
          <w:szCs w:val="26"/>
        </w:rPr>
        <w:t>Повышению эффективности осуществления муниципального земельного контроля будет способствовать:</w:t>
      </w:r>
    </w:p>
    <w:p w:rsidR="002D4C0A" w:rsidRDefault="002D4C0A" w:rsidP="002D4C0A">
      <w:pPr>
        <w:ind w:firstLine="567"/>
        <w:jc w:val="both"/>
        <w:rPr>
          <w:sz w:val="26"/>
          <w:szCs w:val="26"/>
        </w:rPr>
      </w:pPr>
      <w:r>
        <w:rPr>
          <w:sz w:val="26"/>
          <w:szCs w:val="26"/>
        </w:rPr>
        <w:t>-</w:t>
      </w:r>
      <w:r>
        <w:rPr>
          <w:sz w:val="26"/>
          <w:szCs w:val="26"/>
        </w:rPr>
        <w:tab/>
        <w:t>повышение эффективности и результативности осуществления муниципального земельного контроля за счёт принятия всего комплекса мер, предусмотренных действующим законодательством, направленных на предупреждение, выявление и пресечение нарушений;</w:t>
      </w:r>
    </w:p>
    <w:p w:rsidR="002D4C0A" w:rsidRDefault="002D4C0A" w:rsidP="002D4C0A">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2D4C0A" w:rsidRDefault="002D4C0A" w:rsidP="002D4C0A">
      <w:pPr>
        <w:ind w:firstLine="567"/>
        <w:jc w:val="both"/>
        <w:rPr>
          <w:sz w:val="26"/>
          <w:szCs w:val="26"/>
        </w:rPr>
      </w:pPr>
      <w:r>
        <w:rPr>
          <w:sz w:val="26"/>
          <w:szCs w:val="26"/>
        </w:rPr>
        <w:lastRenderedPageBreak/>
        <w:t>-</w:t>
      </w:r>
      <w:r>
        <w:rPr>
          <w:sz w:val="26"/>
          <w:szCs w:val="26"/>
        </w:rPr>
        <w:tab/>
        <w:t>принятие нормативных правовых актов по осуществлению муниципального</w:t>
      </w:r>
      <w:r>
        <w:t xml:space="preserve"> </w:t>
      </w:r>
      <w:r>
        <w:rPr>
          <w:sz w:val="26"/>
          <w:szCs w:val="26"/>
        </w:rPr>
        <w:t>земельного контр</w:t>
      </w:r>
      <w:r w:rsidR="00910C1F">
        <w:rPr>
          <w:sz w:val="26"/>
          <w:szCs w:val="26"/>
        </w:rPr>
        <w:t>оля</w:t>
      </w:r>
      <w:r>
        <w:rPr>
          <w:sz w:val="26"/>
          <w:szCs w:val="26"/>
        </w:rPr>
        <w:t>.</w:t>
      </w:r>
    </w:p>
    <w:p w:rsidR="002D4C0A" w:rsidRDefault="00C549AA" w:rsidP="002D4C0A">
      <w:pPr>
        <w:ind w:firstLine="567"/>
        <w:jc w:val="both"/>
        <w:rPr>
          <w:sz w:val="26"/>
          <w:szCs w:val="26"/>
        </w:rPr>
      </w:pPr>
      <w:r>
        <w:rPr>
          <w:sz w:val="26"/>
          <w:szCs w:val="26"/>
        </w:rPr>
        <w:t>За 202</w:t>
      </w:r>
      <w:r w:rsidR="00E53080">
        <w:rPr>
          <w:sz w:val="26"/>
          <w:szCs w:val="26"/>
        </w:rPr>
        <w:t>5</w:t>
      </w:r>
      <w:r w:rsidR="002D4C0A">
        <w:rPr>
          <w:sz w:val="26"/>
          <w:szCs w:val="26"/>
        </w:rPr>
        <w:t xml:space="preserve"> год при осуществлении муниципального земельного контроля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2D4C0A" w:rsidRDefault="002D4C0A" w:rsidP="002D4C0A">
      <w:pPr>
        <w:ind w:firstLine="567"/>
        <w:jc w:val="both"/>
        <w:rPr>
          <w:sz w:val="26"/>
          <w:szCs w:val="26"/>
        </w:rPr>
      </w:pPr>
      <w:r>
        <w:rPr>
          <w:sz w:val="26"/>
          <w:szCs w:val="26"/>
        </w:rPr>
        <w:t>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земельного контроля</w:t>
      </w:r>
    </w:p>
    <w:p w:rsidR="002D4C0A" w:rsidRDefault="002D4C0A" w:rsidP="002D4C0A">
      <w:pPr>
        <w:jc w:val="both"/>
        <w:rPr>
          <w:sz w:val="26"/>
          <w:szCs w:val="26"/>
        </w:rPr>
      </w:pPr>
      <w:r>
        <w:rPr>
          <w:sz w:val="26"/>
          <w:szCs w:val="26"/>
        </w:rPr>
        <w:t>осуществлялись следующие мероприятия:</w:t>
      </w:r>
    </w:p>
    <w:p w:rsidR="002D4C0A" w:rsidRDefault="002D4C0A" w:rsidP="002D4C0A">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134311">
        <w:rPr>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земельного контроля;</w:t>
      </w:r>
    </w:p>
    <w:p w:rsidR="002D4C0A" w:rsidRDefault="002D4C0A" w:rsidP="002D4C0A">
      <w:pPr>
        <w:ind w:firstLine="567"/>
        <w:jc w:val="both"/>
        <w:rPr>
          <w:sz w:val="26"/>
          <w:szCs w:val="26"/>
        </w:rPr>
      </w:pPr>
      <w:r>
        <w:rPr>
          <w:sz w:val="26"/>
          <w:szCs w:val="26"/>
        </w:rPr>
        <w:t>-</w:t>
      </w:r>
      <w:r>
        <w:rPr>
          <w:sz w:val="26"/>
          <w:szCs w:val="26"/>
        </w:rPr>
        <w:tab/>
        <w:t xml:space="preserve">руководством администрации муниципального образования </w:t>
      </w:r>
      <w:r w:rsidR="00134311">
        <w:rPr>
          <w:sz w:val="26"/>
          <w:szCs w:val="26"/>
        </w:rPr>
        <w:t>Покровский</w:t>
      </w:r>
      <w:r>
        <w:rPr>
          <w:sz w:val="26"/>
          <w:szCs w:val="26"/>
        </w:rPr>
        <w:t xml:space="preserve"> 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земельного контроля.</w:t>
      </w:r>
    </w:p>
    <w:p w:rsidR="002D4C0A" w:rsidRDefault="002D4C0A" w:rsidP="002D4C0A">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земельного контроля юридическим лицам и гражданам не выдавались. </w:t>
      </w:r>
    </w:p>
    <w:p w:rsidR="002D4C0A" w:rsidRDefault="002D4C0A" w:rsidP="002D4C0A">
      <w:pPr>
        <w:ind w:firstLine="567"/>
        <w:jc w:val="both"/>
        <w:rPr>
          <w:sz w:val="26"/>
          <w:szCs w:val="26"/>
        </w:rPr>
      </w:pPr>
      <w:r>
        <w:rPr>
          <w:sz w:val="26"/>
          <w:szCs w:val="26"/>
        </w:rPr>
        <w:t xml:space="preserve">При осуществлении муниципального земельного контроля мероприятия по контролю без взаимодействия с юридическими лицами и гражданами не проводились. </w:t>
      </w:r>
    </w:p>
    <w:p w:rsidR="002D4C0A" w:rsidRDefault="002D4C0A" w:rsidP="002D4C0A">
      <w:pPr>
        <w:rPr>
          <w:sz w:val="26"/>
          <w:szCs w:val="26"/>
        </w:rPr>
      </w:pPr>
    </w:p>
    <w:p w:rsidR="002D4C0A" w:rsidRDefault="002D4C0A" w:rsidP="002D4C0A">
      <w:pPr>
        <w:jc w:val="center"/>
        <w:rPr>
          <w:b/>
          <w:sz w:val="26"/>
          <w:szCs w:val="26"/>
        </w:rPr>
      </w:pPr>
      <w:r>
        <w:rPr>
          <w:b/>
          <w:sz w:val="26"/>
          <w:szCs w:val="26"/>
        </w:rPr>
        <w:t>Раздел 2. Цели и задачи реализации программы</w:t>
      </w:r>
    </w:p>
    <w:p w:rsidR="002D4C0A" w:rsidRDefault="002D4C0A" w:rsidP="002D4C0A">
      <w:pPr>
        <w:rPr>
          <w:sz w:val="26"/>
          <w:szCs w:val="26"/>
        </w:rPr>
      </w:pPr>
    </w:p>
    <w:p w:rsidR="002D4C0A" w:rsidRDefault="002D4C0A" w:rsidP="002D4C0A">
      <w:pPr>
        <w:ind w:firstLine="567"/>
        <w:jc w:val="both"/>
        <w:rPr>
          <w:sz w:val="26"/>
          <w:szCs w:val="26"/>
        </w:rPr>
      </w:pPr>
      <w:r>
        <w:rPr>
          <w:sz w:val="26"/>
          <w:szCs w:val="26"/>
        </w:rPr>
        <w:t>Программа профилактики рисков причинения вреда (ущерба) охра</w:t>
      </w:r>
      <w:r w:rsidR="00C549AA">
        <w:rPr>
          <w:sz w:val="26"/>
          <w:szCs w:val="26"/>
        </w:rPr>
        <w:t>няемым законом ценностям на 202</w:t>
      </w:r>
      <w:r w:rsidR="00E53080">
        <w:rPr>
          <w:sz w:val="26"/>
          <w:szCs w:val="26"/>
        </w:rPr>
        <w:t>6</w:t>
      </w:r>
      <w:r>
        <w:rPr>
          <w:sz w:val="26"/>
          <w:szCs w:val="26"/>
        </w:rPr>
        <w:t xml:space="preserve"> год при осуществлении муниципального земельного контроля на территории муниципального образования </w:t>
      </w:r>
      <w:r w:rsidR="00134311">
        <w:rPr>
          <w:sz w:val="26"/>
          <w:szCs w:val="26"/>
        </w:rPr>
        <w:t>Покровский</w:t>
      </w:r>
      <w:r>
        <w:rPr>
          <w:sz w:val="26"/>
          <w:szCs w:val="26"/>
        </w:rPr>
        <w:t xml:space="preserve"> сельсовет Новосергиевского района Оренбургской области проводится в рамках осуществления муниципального земельного контроля.</w:t>
      </w:r>
    </w:p>
    <w:p w:rsidR="002D4C0A" w:rsidRDefault="002D4C0A" w:rsidP="002D4C0A">
      <w:pPr>
        <w:ind w:firstLine="567"/>
        <w:jc w:val="both"/>
        <w:rPr>
          <w:sz w:val="26"/>
          <w:szCs w:val="26"/>
        </w:rPr>
      </w:pPr>
      <w:r>
        <w:rPr>
          <w:sz w:val="26"/>
          <w:szCs w:val="26"/>
        </w:rPr>
        <w:t>Целью программы является:</w:t>
      </w:r>
    </w:p>
    <w:p w:rsidR="002D4C0A" w:rsidRDefault="002D4C0A" w:rsidP="002D4C0A">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2D4C0A" w:rsidRDefault="002D4C0A" w:rsidP="002D4C0A">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2D4C0A" w:rsidRDefault="002D4C0A" w:rsidP="002D4C0A">
      <w:pPr>
        <w:ind w:firstLine="567"/>
        <w:jc w:val="both"/>
        <w:rPr>
          <w:sz w:val="26"/>
          <w:szCs w:val="26"/>
        </w:rPr>
      </w:pPr>
      <w:r>
        <w:rPr>
          <w:sz w:val="26"/>
          <w:szCs w:val="26"/>
        </w:rPr>
        <w:lastRenderedPageBreak/>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2D4C0A" w:rsidRDefault="002D4C0A" w:rsidP="002D4C0A">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2D4C0A" w:rsidRDefault="002D4C0A" w:rsidP="002D4C0A">
      <w:pPr>
        <w:ind w:firstLine="567"/>
        <w:jc w:val="both"/>
        <w:rPr>
          <w:sz w:val="26"/>
          <w:szCs w:val="26"/>
        </w:rPr>
      </w:pPr>
      <w:r>
        <w:rPr>
          <w:sz w:val="26"/>
          <w:szCs w:val="26"/>
        </w:rPr>
        <w:t>Задачами программы являются:</w:t>
      </w:r>
    </w:p>
    <w:p w:rsidR="002D4C0A" w:rsidRDefault="002D4C0A" w:rsidP="002D4C0A">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2D4C0A" w:rsidRDefault="002D4C0A" w:rsidP="002D4C0A">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2D4C0A" w:rsidRDefault="002D4C0A" w:rsidP="002D4C0A">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2D4C0A" w:rsidRDefault="00C549AA" w:rsidP="002D4C0A">
      <w:pPr>
        <w:ind w:firstLine="567"/>
        <w:jc w:val="both"/>
        <w:rPr>
          <w:sz w:val="26"/>
          <w:szCs w:val="26"/>
        </w:rPr>
      </w:pPr>
      <w:r>
        <w:rPr>
          <w:sz w:val="26"/>
          <w:szCs w:val="26"/>
        </w:rPr>
        <w:t>Срок реализации Программы - 202</w:t>
      </w:r>
      <w:r w:rsidR="00E53080">
        <w:rPr>
          <w:sz w:val="26"/>
          <w:szCs w:val="26"/>
        </w:rPr>
        <w:t>6</w:t>
      </w:r>
      <w:r w:rsidR="002D4C0A">
        <w:rPr>
          <w:sz w:val="26"/>
          <w:szCs w:val="26"/>
        </w:rPr>
        <w:t xml:space="preserve"> год.</w:t>
      </w:r>
    </w:p>
    <w:p w:rsidR="002D4C0A" w:rsidRDefault="002D4C0A" w:rsidP="002D4C0A">
      <w:pPr>
        <w:ind w:firstLine="567"/>
        <w:jc w:val="both"/>
        <w:rPr>
          <w:sz w:val="26"/>
          <w:szCs w:val="26"/>
        </w:rPr>
      </w:pPr>
      <w:r>
        <w:rPr>
          <w:sz w:val="26"/>
          <w:szCs w:val="26"/>
        </w:rPr>
        <w:t>Субъектами профилактических мероприятий при осуществлении муниципального земельного контроля являются юридические лица, индивидуальные предприниматели, граждане.</w:t>
      </w:r>
    </w:p>
    <w:p w:rsidR="002D4C0A" w:rsidRDefault="002D4C0A" w:rsidP="002D4C0A">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134311">
        <w:rPr>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2D4C0A" w:rsidRDefault="002D4C0A" w:rsidP="00C549AA">
      <w:pPr>
        <w:jc w:val="center"/>
        <w:rPr>
          <w:sz w:val="26"/>
          <w:szCs w:val="26"/>
        </w:rPr>
      </w:pPr>
    </w:p>
    <w:p w:rsidR="002D4C0A" w:rsidRDefault="002D4C0A" w:rsidP="00C549AA">
      <w:pPr>
        <w:jc w:val="center"/>
        <w:rPr>
          <w:b/>
          <w:sz w:val="26"/>
          <w:szCs w:val="26"/>
        </w:rPr>
      </w:pPr>
      <w:r>
        <w:rPr>
          <w:b/>
          <w:sz w:val="26"/>
          <w:szCs w:val="26"/>
        </w:rPr>
        <w:t>Раздел 3. Перечень профилактических мероприятий</w:t>
      </w:r>
    </w:p>
    <w:p w:rsidR="002D4C0A" w:rsidRDefault="002D4C0A" w:rsidP="00C549AA">
      <w:pPr>
        <w:jc w:val="center"/>
        <w:rPr>
          <w:sz w:val="26"/>
          <w:szCs w:val="26"/>
        </w:rPr>
      </w:pPr>
    </w:p>
    <w:p w:rsidR="002D4C0A" w:rsidRDefault="002D4C0A" w:rsidP="00C549AA">
      <w:pPr>
        <w:jc w:val="center"/>
        <w:rPr>
          <w:b/>
          <w:sz w:val="26"/>
          <w:szCs w:val="26"/>
        </w:rPr>
      </w:pPr>
      <w:r>
        <w:rPr>
          <w:b/>
          <w:sz w:val="26"/>
          <w:szCs w:val="26"/>
        </w:rPr>
        <w:t>3.1. Информирование</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134311">
        <w:rPr>
          <w:sz w:val="26"/>
          <w:szCs w:val="26"/>
        </w:rPr>
        <w:t>Покровский</w:t>
      </w:r>
      <w:r>
        <w:rPr>
          <w:sz w:val="26"/>
          <w:szCs w:val="26"/>
        </w:rPr>
        <w:t xml:space="preserve"> сельсовет (</w:t>
      </w:r>
      <w:r w:rsidR="00134311">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D4C0A" w:rsidRDefault="002D4C0A" w:rsidP="002D4C0A">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134311">
        <w:rPr>
          <w:sz w:val="26"/>
          <w:szCs w:val="26"/>
        </w:rPr>
        <w:t>Покровский</w:t>
      </w:r>
      <w:r>
        <w:rPr>
          <w:sz w:val="26"/>
          <w:szCs w:val="26"/>
        </w:rPr>
        <w:t xml:space="preserve"> сельсовет (</w:t>
      </w:r>
      <w:r w:rsidR="00134311">
        <w:rPr>
          <w:sz w:val="26"/>
          <w:szCs w:val="26"/>
        </w:rPr>
        <w:t>покровка56</w:t>
      </w:r>
      <w:r>
        <w:rPr>
          <w:sz w:val="26"/>
          <w:szCs w:val="26"/>
        </w:rPr>
        <w:t>.рф):</w:t>
      </w:r>
    </w:p>
    <w:p w:rsidR="002D4C0A" w:rsidRDefault="002D4C0A" w:rsidP="002D4C0A">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земельного контроля;</w:t>
      </w:r>
    </w:p>
    <w:p w:rsidR="002D4C0A" w:rsidRDefault="002D4C0A" w:rsidP="002D4C0A">
      <w:pPr>
        <w:ind w:firstLine="567"/>
        <w:jc w:val="both"/>
        <w:rPr>
          <w:sz w:val="26"/>
          <w:szCs w:val="26"/>
        </w:rPr>
      </w:pPr>
      <w:r>
        <w:rPr>
          <w:sz w:val="26"/>
          <w:szCs w:val="26"/>
        </w:rPr>
        <w:t>3.1.2.2 сведения об изменениях, внесённых в нормативные правовые акты, регулирующие осуществление государственного контроля (надзора), муниципального земельного контроля, о сроках и порядке их вступления в силу;</w:t>
      </w:r>
    </w:p>
    <w:p w:rsidR="002D4C0A" w:rsidRDefault="002D4C0A" w:rsidP="002D4C0A">
      <w:pPr>
        <w:ind w:firstLine="567"/>
        <w:jc w:val="both"/>
        <w:rPr>
          <w:sz w:val="26"/>
          <w:szCs w:val="26"/>
        </w:rPr>
      </w:pPr>
      <w:r>
        <w:rPr>
          <w:sz w:val="26"/>
          <w:szCs w:val="26"/>
        </w:rPr>
        <w:t>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2D4C0A" w:rsidRDefault="002D4C0A" w:rsidP="002D4C0A">
      <w:pPr>
        <w:ind w:firstLine="567"/>
        <w:jc w:val="both"/>
        <w:rPr>
          <w:sz w:val="26"/>
          <w:szCs w:val="26"/>
        </w:rPr>
      </w:pPr>
      <w:r>
        <w:rPr>
          <w:sz w:val="26"/>
          <w:szCs w:val="26"/>
        </w:rPr>
        <w:lastRenderedPageBreak/>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2D4C0A" w:rsidRDefault="002D4C0A" w:rsidP="002D4C0A">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2D4C0A" w:rsidRDefault="002D4C0A" w:rsidP="002D4C0A">
      <w:pPr>
        <w:ind w:firstLine="567"/>
        <w:jc w:val="both"/>
        <w:rPr>
          <w:sz w:val="26"/>
          <w:szCs w:val="26"/>
        </w:rPr>
      </w:pPr>
      <w:r>
        <w:rPr>
          <w:sz w:val="26"/>
          <w:szCs w:val="26"/>
        </w:rPr>
        <w:t>3.1.2.6 программу профилактики рисков причинения вреда;</w:t>
      </w:r>
    </w:p>
    <w:p w:rsidR="002D4C0A" w:rsidRDefault="002D4C0A" w:rsidP="002D4C0A">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2D4C0A" w:rsidRDefault="002D4C0A" w:rsidP="002D4C0A">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2D4C0A" w:rsidRDefault="002D4C0A" w:rsidP="002D4C0A">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2D4C0A" w:rsidRDefault="002D4C0A" w:rsidP="002D4C0A">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2D4C0A" w:rsidRDefault="002D4C0A" w:rsidP="002D4C0A">
      <w:pPr>
        <w:ind w:firstLine="567"/>
        <w:jc w:val="both"/>
        <w:rPr>
          <w:sz w:val="26"/>
          <w:szCs w:val="26"/>
        </w:rPr>
      </w:pPr>
      <w:r>
        <w:rPr>
          <w:sz w:val="26"/>
          <w:szCs w:val="26"/>
        </w:rPr>
        <w:t>3.1.2.11 доклады о муниципальном контроле;</w:t>
      </w:r>
    </w:p>
    <w:p w:rsidR="002D4C0A" w:rsidRDefault="002D4C0A" w:rsidP="002D4C0A">
      <w:pPr>
        <w:ind w:firstLine="567"/>
        <w:jc w:val="both"/>
        <w:rPr>
          <w:sz w:val="26"/>
          <w:szCs w:val="26"/>
        </w:rPr>
      </w:pPr>
      <w:proofErr w:type="gramStart"/>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2D4C0A" w:rsidRDefault="002D4C0A" w:rsidP="002D4C0A">
      <w:pPr>
        <w:ind w:firstLine="567"/>
        <w:jc w:val="both"/>
        <w:rPr>
          <w:sz w:val="26"/>
          <w:szCs w:val="26"/>
        </w:rPr>
      </w:pPr>
    </w:p>
    <w:p w:rsidR="002D4C0A" w:rsidRDefault="002D4C0A" w:rsidP="002D4C0A">
      <w:pPr>
        <w:ind w:firstLine="567"/>
        <w:jc w:val="center"/>
        <w:rPr>
          <w:b/>
          <w:sz w:val="26"/>
          <w:szCs w:val="26"/>
        </w:rPr>
      </w:pPr>
      <w:r>
        <w:rPr>
          <w:b/>
          <w:sz w:val="26"/>
          <w:szCs w:val="26"/>
        </w:rPr>
        <w:t>3.2. Консультирование</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3.2.1. Консультирование (разъяснения по вопросам, связанным с организацией и осуществлением муниципального земельного контроля) осуществляется должностным лицом уполномоченного органа по обращениям контролируемых лиц и их представителей без взимания платы.</w:t>
      </w:r>
    </w:p>
    <w:p w:rsidR="002D4C0A" w:rsidRDefault="002D4C0A" w:rsidP="002D4C0A">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2D4C0A" w:rsidRDefault="002D4C0A" w:rsidP="002D4C0A">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2D4C0A" w:rsidRDefault="002D4C0A" w:rsidP="002D4C0A">
      <w:pPr>
        <w:ind w:firstLine="567"/>
        <w:jc w:val="both"/>
        <w:rPr>
          <w:sz w:val="26"/>
          <w:szCs w:val="26"/>
        </w:rPr>
      </w:pPr>
      <w:r>
        <w:rPr>
          <w:sz w:val="26"/>
          <w:szCs w:val="26"/>
        </w:rPr>
        <w:t xml:space="preserve">3.2.3.1. Компетенция уполномоченного органа. </w:t>
      </w:r>
    </w:p>
    <w:p w:rsidR="002D4C0A" w:rsidRDefault="002D4C0A" w:rsidP="002D4C0A">
      <w:pPr>
        <w:ind w:firstLine="567"/>
        <w:jc w:val="both"/>
        <w:rPr>
          <w:b/>
          <w:sz w:val="26"/>
          <w:szCs w:val="26"/>
        </w:rPr>
      </w:pPr>
      <w:r>
        <w:rPr>
          <w:sz w:val="26"/>
          <w:szCs w:val="26"/>
        </w:rPr>
        <w:t>3.2.3.2. Соблюдение обязательных требований.</w:t>
      </w:r>
    </w:p>
    <w:p w:rsidR="002D4C0A" w:rsidRDefault="002D4C0A" w:rsidP="002D4C0A">
      <w:pPr>
        <w:ind w:firstLine="567"/>
        <w:jc w:val="both"/>
        <w:rPr>
          <w:b/>
          <w:sz w:val="26"/>
          <w:szCs w:val="26"/>
        </w:rPr>
      </w:pPr>
      <w:r>
        <w:rPr>
          <w:sz w:val="26"/>
          <w:szCs w:val="26"/>
        </w:rPr>
        <w:t>3.2.3.3. Проведение контрольных (надзорных) мероприятий.</w:t>
      </w:r>
    </w:p>
    <w:p w:rsidR="002D4C0A" w:rsidRDefault="002D4C0A" w:rsidP="002D4C0A">
      <w:pPr>
        <w:ind w:firstLine="567"/>
        <w:jc w:val="both"/>
        <w:rPr>
          <w:b/>
          <w:sz w:val="26"/>
          <w:szCs w:val="26"/>
        </w:rPr>
      </w:pPr>
      <w:r>
        <w:rPr>
          <w:sz w:val="26"/>
          <w:szCs w:val="26"/>
        </w:rPr>
        <w:t>3.2.3.4. Применение мер ответственности.</w:t>
      </w:r>
    </w:p>
    <w:p w:rsidR="002D4C0A" w:rsidRDefault="002D4C0A" w:rsidP="002D4C0A">
      <w:pPr>
        <w:ind w:firstLine="567"/>
        <w:jc w:val="both"/>
        <w:rPr>
          <w:b/>
          <w:sz w:val="26"/>
          <w:szCs w:val="26"/>
        </w:rPr>
      </w:pPr>
      <w:r>
        <w:rPr>
          <w:sz w:val="26"/>
          <w:szCs w:val="26"/>
        </w:rPr>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2D4C0A" w:rsidRDefault="002D4C0A" w:rsidP="002D4C0A">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2D4C0A" w:rsidRDefault="002D4C0A" w:rsidP="002D4C0A">
      <w:pPr>
        <w:ind w:firstLine="567"/>
        <w:jc w:val="both"/>
        <w:rPr>
          <w:b/>
          <w:sz w:val="26"/>
          <w:szCs w:val="26"/>
        </w:rPr>
      </w:pPr>
      <w:r>
        <w:rPr>
          <w:sz w:val="26"/>
          <w:szCs w:val="26"/>
        </w:rPr>
        <w:t xml:space="preserve">3.2.6. </w:t>
      </w:r>
      <w:proofErr w:type="gramStart"/>
      <w:r>
        <w:rPr>
          <w:sz w:val="26"/>
          <w:szCs w:val="26"/>
        </w:rPr>
        <w:t xml:space="preserve">В ходе консультирования информация, содержащая оценку конкретного контрольного (надзорного) мероприятия, решений и (или) действий должностных </w:t>
      </w:r>
      <w:r>
        <w:rPr>
          <w:sz w:val="26"/>
          <w:szCs w:val="26"/>
        </w:rPr>
        <w:lastRenderedPageBreak/>
        <w:t>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roofErr w:type="gramEnd"/>
    </w:p>
    <w:p w:rsidR="002D4C0A" w:rsidRDefault="002D4C0A" w:rsidP="002D4C0A">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2D4C0A" w:rsidRDefault="002D4C0A" w:rsidP="002D4C0A">
      <w:pPr>
        <w:ind w:firstLine="567"/>
        <w:jc w:val="both"/>
        <w:rPr>
          <w:b/>
          <w:sz w:val="26"/>
          <w:szCs w:val="26"/>
        </w:rPr>
      </w:pPr>
      <w:r>
        <w:rPr>
          <w:sz w:val="26"/>
          <w:szCs w:val="26"/>
        </w:rPr>
        <w:t>3.2.8. Уполномоченный орган осуществляет учёт консультирований.</w:t>
      </w:r>
    </w:p>
    <w:p w:rsidR="002D4C0A" w:rsidRDefault="002D4C0A" w:rsidP="002D4C0A">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2D4C0A" w:rsidRDefault="002D4C0A" w:rsidP="002D4C0A">
      <w:pPr>
        <w:ind w:firstLine="567"/>
        <w:jc w:val="both"/>
        <w:rPr>
          <w:sz w:val="26"/>
          <w:szCs w:val="26"/>
        </w:rPr>
      </w:pPr>
    </w:p>
    <w:p w:rsidR="002D4C0A" w:rsidRDefault="002D4C0A" w:rsidP="002D4C0A">
      <w:pPr>
        <w:ind w:firstLine="567"/>
        <w:jc w:val="center"/>
        <w:rPr>
          <w:b/>
          <w:sz w:val="26"/>
          <w:szCs w:val="26"/>
        </w:rPr>
      </w:pPr>
      <w:r>
        <w:rPr>
          <w:b/>
          <w:sz w:val="26"/>
          <w:szCs w:val="26"/>
        </w:rPr>
        <w:t>3.3. Объявление предостережения</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 xml:space="preserve">3.3.1. </w:t>
      </w:r>
      <w:proofErr w:type="gramStart"/>
      <w:r>
        <w:rPr>
          <w:sz w:val="26"/>
          <w:szCs w:val="26"/>
        </w:rPr>
        <w:t xml:space="preserve">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134311">
        <w:rPr>
          <w:sz w:val="26"/>
          <w:szCs w:val="26"/>
        </w:rPr>
        <w:t>Покровский</w:t>
      </w:r>
      <w:r>
        <w:rPr>
          <w:sz w:val="26"/>
          <w:szCs w:val="26"/>
        </w:rPr>
        <w:t xml:space="preserve"> сельсовет объявляет подконтрольному субъекту предостережение о недопустимости нарушения обязательных требований и предлагает</w:t>
      </w:r>
      <w:proofErr w:type="gramEnd"/>
      <w:r>
        <w:rPr>
          <w:sz w:val="26"/>
          <w:szCs w:val="26"/>
        </w:rPr>
        <w:t xml:space="preserve"> принять меры по обеспечению соблюдения обязательных требований.</w:t>
      </w:r>
    </w:p>
    <w:p w:rsidR="002D4C0A" w:rsidRDefault="002D4C0A" w:rsidP="002D4C0A">
      <w:pPr>
        <w:ind w:firstLine="567"/>
        <w:jc w:val="both"/>
        <w:rPr>
          <w:sz w:val="26"/>
          <w:szCs w:val="26"/>
        </w:rPr>
      </w:pPr>
      <w:r>
        <w:rPr>
          <w:sz w:val="26"/>
          <w:szCs w:val="26"/>
        </w:rPr>
        <w:t>3.3.2. Подконтрольный субъе</w:t>
      </w:r>
      <w:proofErr w:type="gramStart"/>
      <w:r>
        <w:rPr>
          <w:sz w:val="26"/>
          <w:szCs w:val="26"/>
        </w:rPr>
        <w:t>кт впр</w:t>
      </w:r>
      <w:proofErr w:type="gramEnd"/>
      <w:r>
        <w:rPr>
          <w:sz w:val="26"/>
          <w:szCs w:val="26"/>
        </w:rPr>
        <w:t>аве после получения предостережения о недопустимости нарушения обязательных требований подать в администрацию муниц</w:t>
      </w:r>
      <w:r w:rsidR="00134311">
        <w:rPr>
          <w:sz w:val="26"/>
          <w:szCs w:val="26"/>
        </w:rPr>
        <w:t>ипального образования 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2D4C0A" w:rsidRDefault="002D4C0A" w:rsidP="002D4C0A">
      <w:pPr>
        <w:ind w:firstLine="567"/>
        <w:jc w:val="both"/>
        <w:rPr>
          <w:sz w:val="26"/>
          <w:szCs w:val="26"/>
        </w:rPr>
      </w:pPr>
    </w:p>
    <w:p w:rsidR="002D4C0A" w:rsidRDefault="002D4C0A" w:rsidP="002D4C0A">
      <w:pPr>
        <w:jc w:val="center"/>
        <w:rPr>
          <w:b/>
          <w:sz w:val="26"/>
          <w:szCs w:val="26"/>
        </w:rPr>
      </w:pPr>
      <w:r>
        <w:rPr>
          <w:b/>
          <w:sz w:val="26"/>
          <w:szCs w:val="26"/>
        </w:rPr>
        <w:t>3.4. Обобщение правоприменительной практики</w:t>
      </w:r>
    </w:p>
    <w:p w:rsidR="002D4C0A" w:rsidRDefault="002D4C0A" w:rsidP="002D4C0A">
      <w:pPr>
        <w:jc w:val="both"/>
        <w:rPr>
          <w:sz w:val="26"/>
          <w:szCs w:val="26"/>
        </w:rPr>
      </w:pPr>
    </w:p>
    <w:p w:rsidR="002D4C0A" w:rsidRDefault="002D4C0A" w:rsidP="002D4C0A">
      <w:pPr>
        <w:ind w:firstLine="567"/>
        <w:jc w:val="both"/>
        <w:rPr>
          <w:sz w:val="26"/>
          <w:szCs w:val="26"/>
        </w:rPr>
      </w:pPr>
      <w:r>
        <w:rPr>
          <w:sz w:val="26"/>
          <w:szCs w:val="26"/>
        </w:rPr>
        <w:t xml:space="preserve"> 3.4.1.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2D4C0A" w:rsidRDefault="002D4C0A" w:rsidP="002D4C0A">
      <w:pPr>
        <w:ind w:firstLine="567"/>
        <w:jc w:val="both"/>
        <w:rPr>
          <w:sz w:val="26"/>
          <w:szCs w:val="26"/>
        </w:rPr>
      </w:pPr>
      <w:r>
        <w:rPr>
          <w:sz w:val="26"/>
          <w:szCs w:val="26"/>
        </w:rPr>
        <w:t>3.4.2. 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 и размещается не позднее 1 марта года, следующего за годом обобщения правоприменительной практики на официальном сайте администрации муни</w:t>
      </w:r>
      <w:r w:rsidR="00134311">
        <w:rPr>
          <w:sz w:val="26"/>
          <w:szCs w:val="26"/>
        </w:rPr>
        <w:t>ципального образования Покровский сельсовет покровка56</w:t>
      </w:r>
      <w:r>
        <w:rPr>
          <w:sz w:val="26"/>
          <w:szCs w:val="26"/>
        </w:rPr>
        <w:t>.рф в информационно-телекоммуникационной сети "Интернет».</w:t>
      </w:r>
    </w:p>
    <w:p w:rsidR="002D4C0A" w:rsidRDefault="002D4C0A" w:rsidP="002D4C0A">
      <w:pPr>
        <w:ind w:firstLine="567"/>
        <w:jc w:val="both"/>
        <w:rPr>
          <w:b/>
          <w:sz w:val="26"/>
          <w:szCs w:val="26"/>
        </w:rPr>
      </w:pPr>
    </w:p>
    <w:p w:rsidR="002D4C0A" w:rsidRDefault="002D4C0A" w:rsidP="002D4C0A">
      <w:pPr>
        <w:jc w:val="center"/>
        <w:rPr>
          <w:b/>
          <w:sz w:val="26"/>
          <w:szCs w:val="26"/>
        </w:rPr>
      </w:pPr>
      <w:r>
        <w:rPr>
          <w:b/>
          <w:sz w:val="26"/>
          <w:szCs w:val="26"/>
        </w:rPr>
        <w:t>Раздел 4. Показатели результативности и эффективности программы профилактики</w:t>
      </w:r>
    </w:p>
    <w:p w:rsidR="002D4C0A" w:rsidRDefault="002D4C0A" w:rsidP="002D4C0A">
      <w:pPr>
        <w:rPr>
          <w:sz w:val="26"/>
          <w:szCs w:val="26"/>
        </w:rPr>
      </w:pPr>
    </w:p>
    <w:p w:rsidR="002D4C0A" w:rsidRDefault="002D4C0A" w:rsidP="002D4C0A">
      <w:pPr>
        <w:ind w:firstLine="567"/>
        <w:jc w:val="both"/>
        <w:rPr>
          <w:sz w:val="26"/>
          <w:szCs w:val="26"/>
        </w:rPr>
      </w:pPr>
      <w:r>
        <w:rPr>
          <w:sz w:val="26"/>
          <w:szCs w:val="26"/>
        </w:rPr>
        <w:t>Показатели оценки профилактической деятельности администрации муни</w:t>
      </w:r>
      <w:r w:rsidR="00134311">
        <w:rPr>
          <w:sz w:val="26"/>
          <w:szCs w:val="26"/>
        </w:rPr>
        <w:t>ципального образования Покровский</w:t>
      </w:r>
      <w:r>
        <w:rPr>
          <w:sz w:val="26"/>
          <w:szCs w:val="26"/>
        </w:rPr>
        <w:t xml:space="preserve"> сельсовет:</w:t>
      </w:r>
    </w:p>
    <w:p w:rsidR="002D4C0A" w:rsidRDefault="002D4C0A" w:rsidP="002D4C0A">
      <w:pPr>
        <w:ind w:firstLine="567"/>
        <w:jc w:val="both"/>
        <w:rPr>
          <w:sz w:val="26"/>
          <w:szCs w:val="26"/>
        </w:rPr>
      </w:pPr>
      <w:r>
        <w:rPr>
          <w:sz w:val="26"/>
          <w:szCs w:val="26"/>
        </w:rPr>
        <w:lastRenderedPageBreak/>
        <w:t>-</w:t>
      </w:r>
      <w:r>
        <w:rPr>
          <w:sz w:val="26"/>
          <w:szCs w:val="26"/>
        </w:rPr>
        <w:tab/>
        <w:t>количество проведённых консультаций;</w:t>
      </w:r>
    </w:p>
    <w:p w:rsidR="002D4C0A" w:rsidRDefault="002D4C0A" w:rsidP="002D4C0A">
      <w:pPr>
        <w:ind w:firstLine="567"/>
        <w:jc w:val="both"/>
        <w:rPr>
          <w:sz w:val="26"/>
          <w:szCs w:val="26"/>
        </w:rPr>
      </w:pPr>
      <w:r>
        <w:rPr>
          <w:sz w:val="26"/>
          <w:szCs w:val="26"/>
        </w:rPr>
        <w:t>-</w:t>
      </w:r>
      <w:r>
        <w:rPr>
          <w:sz w:val="26"/>
          <w:szCs w:val="26"/>
        </w:rPr>
        <w:tab/>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земельного контроля, осуществляемого на террито</w:t>
      </w:r>
      <w:r w:rsidR="00134311">
        <w:rPr>
          <w:sz w:val="26"/>
          <w:szCs w:val="26"/>
        </w:rPr>
        <w:t>рии муниципального образования 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134311">
        <w:rPr>
          <w:sz w:val="26"/>
          <w:szCs w:val="26"/>
        </w:rPr>
        <w:t>Покровский</w:t>
      </w:r>
      <w:r>
        <w:rPr>
          <w:sz w:val="26"/>
          <w:szCs w:val="26"/>
        </w:rPr>
        <w:t xml:space="preserve"> сельсовет руководств (памяток), информационных статей;</w:t>
      </w:r>
    </w:p>
    <w:p w:rsidR="002D4C0A" w:rsidRDefault="002D4C0A" w:rsidP="002D4C0A">
      <w:pPr>
        <w:ind w:firstLine="567"/>
        <w:jc w:val="both"/>
        <w:rPr>
          <w:sz w:val="26"/>
          <w:szCs w:val="26"/>
        </w:rPr>
      </w:pPr>
      <w:r>
        <w:rPr>
          <w:sz w:val="26"/>
          <w:szCs w:val="26"/>
        </w:rPr>
        <w:t>-</w:t>
      </w:r>
      <w:r>
        <w:rPr>
          <w:sz w:val="26"/>
          <w:szCs w:val="26"/>
        </w:rPr>
        <w:tab/>
        <w:t xml:space="preserve">опубликование в периодическом печатном издании – информационном бюллетене «Муниципальный вестник </w:t>
      </w:r>
      <w:r w:rsidR="00134311">
        <w:rPr>
          <w:sz w:val="26"/>
          <w:szCs w:val="26"/>
        </w:rPr>
        <w:t>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w:t>
      </w:r>
      <w:r>
        <w:t xml:space="preserve"> </w:t>
      </w:r>
      <w:r>
        <w:rPr>
          <w:sz w:val="26"/>
          <w:szCs w:val="26"/>
        </w:rPr>
        <w:t>земельного контроля.</w:t>
      </w:r>
    </w:p>
    <w:p w:rsidR="002D4C0A" w:rsidRDefault="002D4C0A" w:rsidP="002D4C0A">
      <w:pPr>
        <w:ind w:firstLine="567"/>
        <w:jc w:val="both"/>
        <w:rPr>
          <w:sz w:val="26"/>
          <w:szCs w:val="26"/>
        </w:rPr>
      </w:pPr>
    </w:p>
    <w:p w:rsidR="002D4C0A" w:rsidRDefault="002D4C0A" w:rsidP="002D4C0A">
      <w:pPr>
        <w:jc w:val="center"/>
        <w:rPr>
          <w:b/>
          <w:sz w:val="26"/>
          <w:szCs w:val="26"/>
        </w:rPr>
      </w:pPr>
      <w:r>
        <w:rPr>
          <w:b/>
          <w:sz w:val="26"/>
          <w:szCs w:val="26"/>
        </w:rPr>
        <w:t>Раздел 5. Мероприятия программы</w:t>
      </w:r>
    </w:p>
    <w:p w:rsidR="002D4C0A" w:rsidRDefault="002D4C0A" w:rsidP="002D4C0A">
      <w:pPr>
        <w:jc w:val="center"/>
        <w:rPr>
          <w:sz w:val="26"/>
          <w:szCs w:val="26"/>
        </w:rPr>
      </w:pPr>
    </w:p>
    <w:p w:rsidR="002D4C0A" w:rsidRDefault="002D4C0A" w:rsidP="002D4C0A">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2D4C0A" w:rsidRDefault="002D4C0A" w:rsidP="002D4C0A">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w:t>
      </w:r>
      <w:r w:rsidR="00C549AA">
        <w:rPr>
          <w:sz w:val="26"/>
          <w:szCs w:val="26"/>
        </w:rPr>
        <w:t>илактических мероприятий на 202</w:t>
      </w:r>
      <w:r w:rsidR="00E53080">
        <w:rPr>
          <w:sz w:val="26"/>
          <w:szCs w:val="26"/>
        </w:rPr>
        <w:t>6</w:t>
      </w:r>
      <w:r w:rsidR="00910C1F">
        <w:rPr>
          <w:sz w:val="26"/>
          <w:szCs w:val="26"/>
        </w:rPr>
        <w:t xml:space="preserve"> год согласно Приложению к Программе</w:t>
      </w:r>
      <w:r>
        <w:rPr>
          <w:sz w:val="26"/>
          <w:szCs w:val="26"/>
        </w:rPr>
        <w:t xml:space="preserve">. </w:t>
      </w:r>
    </w:p>
    <w:p w:rsidR="002D4C0A" w:rsidRDefault="002D4C0A" w:rsidP="002D4C0A">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w:t>
      </w:r>
      <w:r>
        <w:t xml:space="preserve"> </w:t>
      </w:r>
      <w:r>
        <w:rPr>
          <w:sz w:val="26"/>
          <w:szCs w:val="26"/>
        </w:rPr>
        <w:t>земельного контроля, проведённых должностными лицами администрации муниципального образова</w:t>
      </w:r>
      <w:r w:rsidR="00134311">
        <w:rPr>
          <w:sz w:val="26"/>
          <w:szCs w:val="26"/>
        </w:rPr>
        <w:t>ния Покровский</w:t>
      </w:r>
      <w:r w:rsidR="00C549AA">
        <w:rPr>
          <w:sz w:val="26"/>
          <w:szCs w:val="26"/>
        </w:rPr>
        <w:t xml:space="preserve"> сельсовет  в 202</w:t>
      </w:r>
      <w:r w:rsidR="00E53080">
        <w:rPr>
          <w:sz w:val="26"/>
          <w:szCs w:val="26"/>
        </w:rPr>
        <w:t>6</w:t>
      </w:r>
      <w:r>
        <w:rPr>
          <w:sz w:val="26"/>
          <w:szCs w:val="26"/>
        </w:rPr>
        <w:t xml:space="preserve"> году.</w:t>
      </w:r>
    </w:p>
    <w:p w:rsidR="002D4C0A" w:rsidRDefault="002D4C0A" w:rsidP="002D4C0A">
      <w:pPr>
        <w:ind w:firstLine="567"/>
        <w:jc w:val="both"/>
        <w:rPr>
          <w:sz w:val="26"/>
          <w:szCs w:val="26"/>
        </w:rPr>
      </w:pPr>
    </w:p>
    <w:p w:rsidR="002D4C0A" w:rsidRDefault="002D4C0A" w:rsidP="002D4C0A">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2D4C0A" w:rsidRDefault="002D4C0A" w:rsidP="002D4C0A">
      <w:pPr>
        <w:ind w:firstLine="567"/>
        <w:jc w:val="both"/>
        <w:rPr>
          <w:color w:val="000000"/>
          <w:sz w:val="26"/>
          <w:szCs w:val="26"/>
          <w:shd w:val="clear" w:color="auto" w:fill="FFFFFF"/>
        </w:rPr>
      </w:pPr>
    </w:p>
    <w:p w:rsidR="002D4C0A" w:rsidRDefault="002D4C0A" w:rsidP="002D4C0A">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134311">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2D4C0A" w:rsidRDefault="002D4C0A" w:rsidP="002D4C0A">
      <w:pPr>
        <w:ind w:firstLine="567"/>
        <w:jc w:val="both"/>
        <w:rPr>
          <w:color w:val="000000"/>
          <w:sz w:val="26"/>
          <w:szCs w:val="26"/>
          <w:shd w:val="clear" w:color="auto" w:fill="FFFFFF"/>
        </w:rPr>
      </w:pPr>
    </w:p>
    <w:p w:rsidR="002D4C0A" w:rsidRDefault="002D4C0A" w:rsidP="002D4C0A">
      <w:pPr>
        <w:jc w:val="center"/>
        <w:rPr>
          <w:b/>
          <w:sz w:val="26"/>
          <w:szCs w:val="26"/>
        </w:rPr>
      </w:pPr>
      <w:r>
        <w:rPr>
          <w:b/>
          <w:sz w:val="26"/>
          <w:szCs w:val="26"/>
        </w:rPr>
        <w:t>Раздел 7. Применение контрольным (надзорным) органом мер стимулирования добросовестности контролируемых лиц</w:t>
      </w:r>
    </w:p>
    <w:p w:rsidR="002D4C0A" w:rsidRDefault="002D4C0A" w:rsidP="002D4C0A">
      <w:pPr>
        <w:jc w:val="both"/>
        <w:rPr>
          <w:sz w:val="26"/>
          <w:szCs w:val="26"/>
        </w:rPr>
      </w:pPr>
    </w:p>
    <w:p w:rsidR="002D4C0A" w:rsidRDefault="002D4C0A" w:rsidP="002D4C0A">
      <w:pPr>
        <w:ind w:firstLine="567"/>
        <w:jc w:val="both"/>
        <w:rPr>
          <w:sz w:val="26"/>
          <w:szCs w:val="26"/>
        </w:rPr>
      </w:pPr>
      <w:r>
        <w:rPr>
          <w:sz w:val="26"/>
          <w:szCs w:val="26"/>
        </w:rPr>
        <w:t>В соответствии с п. 16 Положения о федеральном государственном контроле (надзоре) в области защиты прав потребителей, утверждённого постановлением Правительства Российской Федерации от 25.06.2021 № 1005, в целях мотивации контролируемых лиц к соблюдению обязательных требований контрольный (надзорный) орган проводит мероприятия, направленные на нематериальное поощрение добросовестных контролируемых лиц (далее - меры стимулирования).</w:t>
      </w:r>
    </w:p>
    <w:p w:rsidR="002D4C0A" w:rsidRDefault="002D4C0A" w:rsidP="002D4C0A">
      <w:pPr>
        <w:ind w:firstLine="567"/>
        <w:jc w:val="both"/>
        <w:rPr>
          <w:sz w:val="26"/>
          <w:szCs w:val="26"/>
        </w:rPr>
      </w:pPr>
      <w:r>
        <w:rPr>
          <w:sz w:val="26"/>
          <w:szCs w:val="26"/>
        </w:rPr>
        <w:t xml:space="preserve">Оценка добросовестности контролируемых лиц проводится в случае их обращения при условии осуществления ими деятельности не менее 3 лет и при </w:t>
      </w:r>
      <w:r>
        <w:rPr>
          <w:sz w:val="26"/>
          <w:szCs w:val="26"/>
        </w:rPr>
        <w:lastRenderedPageBreak/>
        <w:t>представлении подтвержденных сведений о реализации следующих мероприятий, направленных на профилактику нарушений обязательных требований:</w:t>
      </w:r>
    </w:p>
    <w:p w:rsidR="002D4C0A" w:rsidRDefault="002D4C0A" w:rsidP="002D4C0A">
      <w:pPr>
        <w:ind w:firstLine="567"/>
        <w:jc w:val="both"/>
        <w:rPr>
          <w:sz w:val="26"/>
          <w:szCs w:val="26"/>
        </w:rPr>
      </w:pPr>
      <w:r>
        <w:rPr>
          <w:sz w:val="26"/>
          <w:szCs w:val="26"/>
        </w:rPr>
        <w:t>- реализация контролируемым лицом мероприятий по предотвращению вреда (ущерба) охраняемым законом ценностям;</w:t>
      </w:r>
    </w:p>
    <w:p w:rsidR="002D4C0A" w:rsidRDefault="002D4C0A" w:rsidP="002D4C0A">
      <w:pPr>
        <w:ind w:firstLine="567"/>
        <w:jc w:val="both"/>
        <w:rPr>
          <w:sz w:val="26"/>
          <w:szCs w:val="26"/>
        </w:rPr>
      </w:pPr>
      <w:r>
        <w:rPr>
          <w:sz w:val="26"/>
          <w:szCs w:val="26"/>
        </w:rPr>
        <w:t>Критериями добросовестности контролируемого лица являются следующие параметры:</w:t>
      </w:r>
    </w:p>
    <w:p w:rsidR="002D4C0A" w:rsidRDefault="002D4C0A" w:rsidP="002D4C0A">
      <w:pPr>
        <w:ind w:firstLine="567"/>
        <w:jc w:val="both"/>
        <w:rPr>
          <w:sz w:val="26"/>
          <w:szCs w:val="26"/>
        </w:rPr>
      </w:pPr>
      <w:proofErr w:type="gramStart"/>
      <w:r>
        <w:rPr>
          <w:sz w:val="26"/>
          <w:szCs w:val="26"/>
        </w:rPr>
        <w:t>- соблюдение контролируемым лицом обязательных требований, а также иных требований, соблюдение которых оценивается контрольным (надзорным) органом в рамках иных видов контроля (учитывается отсутствие нарушений требований, выявленных по итогам контрольных (надзорных) мероприятий, производств по делам об административных правонарушениях, привлечение к уголовной ответственности, отсутствие случаев объявления контролируемому лицу предостережений о недопустимости нарушений обязательных требований);</w:t>
      </w:r>
      <w:proofErr w:type="gramEnd"/>
    </w:p>
    <w:p w:rsidR="002D4C0A" w:rsidRDefault="002D4C0A" w:rsidP="002D4C0A">
      <w:pPr>
        <w:ind w:firstLine="567"/>
        <w:jc w:val="both"/>
        <w:rPr>
          <w:sz w:val="26"/>
          <w:szCs w:val="26"/>
        </w:rPr>
      </w:pPr>
      <w:r>
        <w:rPr>
          <w:sz w:val="26"/>
          <w:szCs w:val="26"/>
        </w:rPr>
        <w:t>- своевременность представления контролируемым лицом в контрольный (надзорный) орган обязательной информации;</w:t>
      </w:r>
    </w:p>
    <w:p w:rsidR="002D4C0A" w:rsidRDefault="002D4C0A" w:rsidP="002D4C0A">
      <w:pPr>
        <w:ind w:firstLine="567"/>
        <w:jc w:val="both"/>
        <w:rPr>
          <w:sz w:val="26"/>
          <w:szCs w:val="26"/>
        </w:rPr>
      </w:pPr>
      <w:r>
        <w:rPr>
          <w:sz w:val="26"/>
          <w:szCs w:val="26"/>
        </w:rPr>
        <w:t>- отсутствие исковых заявлений о защите прав потребителей, удовлетворенных судебными органами;</w:t>
      </w:r>
    </w:p>
    <w:p w:rsidR="002D4C0A" w:rsidRDefault="002D4C0A" w:rsidP="002D4C0A">
      <w:pPr>
        <w:ind w:firstLine="567"/>
        <w:jc w:val="both"/>
        <w:rPr>
          <w:sz w:val="26"/>
          <w:szCs w:val="26"/>
        </w:rPr>
      </w:pPr>
      <w:r>
        <w:rPr>
          <w:sz w:val="26"/>
          <w:szCs w:val="26"/>
        </w:rPr>
        <w:t>- реализация мероприятий, направленных на профилактику нарушений обязательных требований, указанных им при обращении в контрольный (надзорный) орган с целью оценки его добросовестности;</w:t>
      </w:r>
    </w:p>
    <w:p w:rsidR="002D4C0A" w:rsidRDefault="002D4C0A" w:rsidP="002D4C0A">
      <w:pPr>
        <w:ind w:firstLine="567"/>
        <w:jc w:val="both"/>
        <w:rPr>
          <w:sz w:val="26"/>
          <w:szCs w:val="26"/>
        </w:rPr>
      </w:pPr>
      <w:r>
        <w:rPr>
          <w:sz w:val="26"/>
          <w:szCs w:val="26"/>
        </w:rPr>
        <w:t>- наличие декларации соблюдения обязательных требований.</w:t>
      </w:r>
    </w:p>
    <w:p w:rsidR="002D4C0A" w:rsidRDefault="002D4C0A" w:rsidP="002D4C0A">
      <w:pPr>
        <w:ind w:firstLine="567"/>
        <w:jc w:val="both"/>
        <w:rPr>
          <w:sz w:val="26"/>
          <w:szCs w:val="26"/>
        </w:rPr>
      </w:pPr>
      <w:r>
        <w:rPr>
          <w:sz w:val="26"/>
          <w:szCs w:val="26"/>
        </w:rPr>
        <w:t>Соответствие контролируемого лица критериям добросовестности оценивается за три года.</w:t>
      </w:r>
    </w:p>
    <w:p w:rsidR="002D4C0A" w:rsidRDefault="002D4C0A" w:rsidP="002D4C0A">
      <w:pPr>
        <w:ind w:firstLine="567"/>
        <w:jc w:val="both"/>
        <w:rPr>
          <w:sz w:val="26"/>
          <w:szCs w:val="26"/>
        </w:rPr>
      </w:pPr>
      <w:r>
        <w:rPr>
          <w:sz w:val="26"/>
          <w:szCs w:val="26"/>
        </w:rPr>
        <w:t>Для поощрения и стимулирования добросовестных контролируемых лиц могут применяться следующие меры:</w:t>
      </w:r>
    </w:p>
    <w:p w:rsidR="002D4C0A" w:rsidRDefault="002D4C0A" w:rsidP="002D4C0A">
      <w:pPr>
        <w:ind w:firstLine="567"/>
        <w:jc w:val="both"/>
        <w:rPr>
          <w:sz w:val="26"/>
          <w:szCs w:val="26"/>
        </w:rPr>
      </w:pPr>
      <w:r>
        <w:rPr>
          <w:sz w:val="26"/>
          <w:szCs w:val="26"/>
        </w:rPr>
        <w:t xml:space="preserve"> - возможность проведения инспекционного визита, выездной проверки с использованием средств дистанционного взаимодействия;</w:t>
      </w:r>
    </w:p>
    <w:p w:rsidR="002D4C0A" w:rsidRDefault="002D4C0A" w:rsidP="002D4C0A">
      <w:pPr>
        <w:ind w:firstLine="567"/>
        <w:jc w:val="both"/>
        <w:rPr>
          <w:sz w:val="26"/>
          <w:szCs w:val="26"/>
        </w:rPr>
      </w:pPr>
      <w:proofErr w:type="gramStart"/>
      <w:r>
        <w:rPr>
          <w:sz w:val="26"/>
          <w:szCs w:val="26"/>
        </w:rPr>
        <w:t xml:space="preserve">- присуждение контролируемому лицу </w:t>
      </w:r>
      <w:proofErr w:type="spellStart"/>
      <w:r>
        <w:rPr>
          <w:sz w:val="26"/>
          <w:szCs w:val="26"/>
        </w:rPr>
        <w:t>репутационного</w:t>
      </w:r>
      <w:proofErr w:type="spellEnd"/>
      <w:r>
        <w:rPr>
          <w:sz w:val="26"/>
          <w:szCs w:val="26"/>
        </w:rPr>
        <w:t xml:space="preserve"> статуса, обозначающего добросовестное соблюдение контролируемым лицом обязательных требований, и предоставление контролируемому лицу права публично размещать данную информацию в открытых источниках, в том числе в информационных и рекламных.</w:t>
      </w:r>
      <w:proofErr w:type="gramEnd"/>
    </w:p>
    <w:p w:rsidR="002D4C0A" w:rsidRDefault="002D4C0A" w:rsidP="002D4C0A">
      <w:pPr>
        <w:ind w:firstLine="567"/>
        <w:jc w:val="both"/>
        <w:rPr>
          <w:sz w:val="26"/>
          <w:szCs w:val="26"/>
        </w:rPr>
      </w:pPr>
      <w:r>
        <w:rPr>
          <w:sz w:val="26"/>
          <w:szCs w:val="26"/>
        </w:rPr>
        <w:t>- информация об оценке контролируемых лиц предоставляется заинтересованным лицам посредством размещения на официальном сайте контрольного (надзорного) органа в сети "Интернет".</w:t>
      </w:r>
    </w:p>
    <w:p w:rsidR="002D4C0A" w:rsidRDefault="002D4C0A" w:rsidP="002D4C0A">
      <w:pPr>
        <w:ind w:firstLine="567"/>
        <w:jc w:val="both"/>
        <w:rPr>
          <w:sz w:val="26"/>
          <w:szCs w:val="26"/>
        </w:rPr>
      </w:pPr>
      <w:r>
        <w:rPr>
          <w:sz w:val="26"/>
          <w:szCs w:val="26"/>
        </w:rPr>
        <w:t xml:space="preserve">Срок действия </w:t>
      </w:r>
      <w:proofErr w:type="spellStart"/>
      <w:r>
        <w:rPr>
          <w:sz w:val="26"/>
          <w:szCs w:val="26"/>
        </w:rPr>
        <w:t>репутационного</w:t>
      </w:r>
      <w:proofErr w:type="spellEnd"/>
      <w:r>
        <w:rPr>
          <w:sz w:val="26"/>
          <w:szCs w:val="26"/>
        </w:rPr>
        <w:t xml:space="preserve"> статуса, обозначающего добросовестное соблюдение контролируемым лицом обязательных требований, составляет 3 года со дня присвоения указанного статуса.</w:t>
      </w:r>
    </w:p>
    <w:p w:rsidR="002D4C0A" w:rsidRDefault="002D4C0A" w:rsidP="002D4C0A">
      <w:pPr>
        <w:ind w:firstLine="567"/>
        <w:jc w:val="both"/>
        <w:rPr>
          <w:sz w:val="26"/>
          <w:szCs w:val="26"/>
        </w:rPr>
      </w:pPr>
      <w:proofErr w:type="spellStart"/>
      <w:r>
        <w:rPr>
          <w:sz w:val="26"/>
          <w:szCs w:val="26"/>
        </w:rPr>
        <w:t>Репутационный</w:t>
      </w:r>
      <w:proofErr w:type="spellEnd"/>
      <w:r>
        <w:rPr>
          <w:sz w:val="26"/>
          <w:szCs w:val="26"/>
        </w:rPr>
        <w:t xml:space="preserve"> статус, обозначающий добросовестное соблюдение контролируемым лицом обязательных требований, аннулируется при установлении контрольным (надзорным) органом несоответствия контролируемого лица критериям добросовестности, о чем контролируемое лицо уведомляется в течение одного месяца.</w:t>
      </w:r>
    </w:p>
    <w:p w:rsidR="002D4C0A" w:rsidRDefault="002D4C0A" w:rsidP="002D4C0A">
      <w:pPr>
        <w:jc w:val="both"/>
        <w:rPr>
          <w:bCs w:val="0"/>
          <w:sz w:val="26"/>
          <w:szCs w:val="26"/>
        </w:rPr>
      </w:pPr>
    </w:p>
    <w:p w:rsidR="002D4C0A" w:rsidRDefault="002D4C0A" w:rsidP="002D4C0A">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2D4C0A" w:rsidRDefault="002D4C0A" w:rsidP="002D4C0A">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2D4C0A" w:rsidTr="002D4C0A">
        <w:tc>
          <w:tcPr>
            <w:tcW w:w="837"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sz w:val="26"/>
                <w:szCs w:val="26"/>
                <w:lang w:eastAsia="en-US"/>
              </w:rPr>
            </w:pPr>
            <w:r>
              <w:rPr>
                <w:sz w:val="26"/>
                <w:szCs w:val="26"/>
                <w:lang w:eastAsia="en-US"/>
              </w:rPr>
              <w:t>№</w:t>
            </w:r>
          </w:p>
          <w:p w:rsidR="002D4C0A" w:rsidRDefault="002D4C0A">
            <w:pPr>
              <w:jc w:val="center"/>
              <w:rPr>
                <w:sz w:val="26"/>
                <w:szCs w:val="26"/>
                <w:lang w:eastAsia="en-US"/>
              </w:rPr>
            </w:pPr>
            <w:proofErr w:type="gramStart"/>
            <w:r>
              <w:rPr>
                <w:sz w:val="26"/>
                <w:szCs w:val="26"/>
                <w:lang w:eastAsia="en-US"/>
              </w:rPr>
              <w:t>п</w:t>
            </w:r>
            <w:proofErr w:type="gramEnd"/>
            <w:r>
              <w:rPr>
                <w:sz w:val="26"/>
                <w:szCs w:val="26"/>
                <w:lang w:eastAsia="en-US"/>
              </w:rPr>
              <w:t>/п</w:t>
            </w:r>
          </w:p>
        </w:tc>
        <w:tc>
          <w:tcPr>
            <w:tcW w:w="6504"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Величина</w:t>
            </w:r>
          </w:p>
        </w:tc>
      </w:tr>
      <w:tr w:rsidR="002D4C0A" w:rsidTr="002D4C0A">
        <w:tc>
          <w:tcPr>
            <w:tcW w:w="837"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lastRenderedPageBreak/>
              <w:t>1</w:t>
            </w:r>
          </w:p>
        </w:tc>
        <w:tc>
          <w:tcPr>
            <w:tcW w:w="6504"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3</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2D4C0A" w:rsidRDefault="002D4C0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both"/>
              <w:rPr>
                <w:sz w:val="26"/>
                <w:szCs w:val="26"/>
                <w:lang w:eastAsia="en-US"/>
              </w:rPr>
            </w:pPr>
            <w:r>
              <w:rPr>
                <w:sz w:val="26"/>
                <w:szCs w:val="26"/>
                <w:lang w:eastAsia="en-US"/>
              </w:rPr>
              <w:t>100%</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2D4C0A" w:rsidRDefault="002D4C0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30"/>
              <w:jc w:val="center"/>
              <w:rPr>
                <w:sz w:val="26"/>
                <w:szCs w:val="26"/>
                <w:lang w:eastAsia="en-US"/>
              </w:rPr>
            </w:pPr>
            <w:r>
              <w:rPr>
                <w:sz w:val="26"/>
                <w:szCs w:val="26"/>
                <w:lang w:eastAsia="en-US"/>
              </w:rPr>
              <w:t>Исполнено /</w:t>
            </w:r>
          </w:p>
          <w:p w:rsidR="002D4C0A" w:rsidRDefault="002D4C0A">
            <w:pPr>
              <w:ind w:firstLine="30"/>
              <w:jc w:val="center"/>
              <w:rPr>
                <w:b/>
                <w:sz w:val="26"/>
                <w:szCs w:val="26"/>
                <w:lang w:eastAsia="en-US"/>
              </w:rPr>
            </w:pPr>
            <w:r>
              <w:rPr>
                <w:sz w:val="26"/>
                <w:szCs w:val="26"/>
                <w:lang w:eastAsia="en-US"/>
              </w:rPr>
              <w:t xml:space="preserve"> Не исполнено</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Pr>
                <w:sz w:val="26"/>
                <w:szCs w:val="26"/>
                <w:lang w:eastAsia="en-US"/>
              </w:rPr>
              <w:t xml:space="preserve"> (%)</w:t>
            </w:r>
            <w:proofErr w:type="gramEnd"/>
          </w:p>
          <w:p w:rsidR="002D4C0A" w:rsidRDefault="002D4C0A">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b/>
                <w:sz w:val="26"/>
                <w:szCs w:val="26"/>
                <w:lang w:eastAsia="en-US"/>
              </w:rPr>
            </w:pPr>
            <w:r>
              <w:rPr>
                <w:sz w:val="26"/>
                <w:szCs w:val="26"/>
                <w:lang w:eastAsia="en-US"/>
              </w:rPr>
              <w:t>20% и более</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2D4C0A" w:rsidRDefault="002D4C0A">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sz w:val="26"/>
                <w:szCs w:val="26"/>
                <w:lang w:eastAsia="en-US"/>
              </w:rPr>
            </w:pPr>
            <w:r>
              <w:rPr>
                <w:sz w:val="26"/>
                <w:szCs w:val="26"/>
                <w:lang w:eastAsia="en-US"/>
              </w:rPr>
              <w:t>100%</w:t>
            </w:r>
          </w:p>
        </w:tc>
      </w:tr>
    </w:tbl>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3B3B6D" w:rsidRDefault="003B3B6D" w:rsidP="003B3B6D">
      <w:pPr>
        <w:jc w:val="right"/>
        <w:rPr>
          <w:sz w:val="26"/>
          <w:szCs w:val="26"/>
        </w:rPr>
        <w:sectPr w:rsidR="003B3B6D">
          <w:pgSz w:w="11906" w:h="16838"/>
          <w:pgMar w:top="1134" w:right="850" w:bottom="1134" w:left="1701" w:header="708" w:footer="708" w:gutter="0"/>
          <w:cols w:space="708"/>
          <w:docGrid w:linePitch="360"/>
        </w:sectPr>
      </w:pPr>
    </w:p>
    <w:p w:rsidR="003B3B6D" w:rsidRDefault="003B3B6D" w:rsidP="003B3B6D">
      <w:pPr>
        <w:jc w:val="right"/>
        <w:rPr>
          <w:sz w:val="26"/>
          <w:szCs w:val="26"/>
        </w:rPr>
      </w:pPr>
      <w:r>
        <w:rPr>
          <w:sz w:val="26"/>
          <w:szCs w:val="26"/>
        </w:rPr>
        <w:lastRenderedPageBreak/>
        <w:t xml:space="preserve">  Приложение к Программе профилактики рисков причинения вреда</w:t>
      </w:r>
    </w:p>
    <w:p w:rsidR="003B3B6D" w:rsidRDefault="003B3B6D" w:rsidP="003B3B6D">
      <w:pPr>
        <w:pStyle w:val="a4"/>
        <w:tabs>
          <w:tab w:val="left" w:pos="2925"/>
        </w:tabs>
        <w:ind w:left="0" w:right="-31"/>
        <w:jc w:val="right"/>
        <w:rPr>
          <w:sz w:val="26"/>
          <w:szCs w:val="26"/>
        </w:rPr>
      </w:pPr>
      <w:r>
        <w:rPr>
          <w:sz w:val="26"/>
          <w:szCs w:val="26"/>
        </w:rPr>
        <w:t xml:space="preserve"> (ущерба) охраняемым законом ценностям на 202</w:t>
      </w:r>
      <w:r w:rsidR="00E53080">
        <w:rPr>
          <w:sz w:val="26"/>
          <w:szCs w:val="26"/>
        </w:rPr>
        <w:t>6</w:t>
      </w:r>
      <w:r>
        <w:rPr>
          <w:sz w:val="26"/>
          <w:szCs w:val="26"/>
        </w:rPr>
        <w:t xml:space="preserve"> год </w:t>
      </w:r>
    </w:p>
    <w:p w:rsidR="003B3B6D" w:rsidRDefault="003B3B6D" w:rsidP="003B3B6D">
      <w:pPr>
        <w:ind w:right="-31"/>
        <w:jc w:val="right"/>
        <w:rPr>
          <w:sz w:val="26"/>
          <w:szCs w:val="26"/>
        </w:rPr>
      </w:pPr>
      <w:r>
        <w:rPr>
          <w:sz w:val="26"/>
          <w:szCs w:val="26"/>
        </w:rPr>
        <w:t xml:space="preserve">при осуществлении муниципального земельного контроля </w:t>
      </w:r>
    </w:p>
    <w:p w:rsidR="003B3B6D" w:rsidRDefault="003B3B6D" w:rsidP="003B3B6D">
      <w:pPr>
        <w:pStyle w:val="a4"/>
        <w:tabs>
          <w:tab w:val="left" w:pos="2925"/>
        </w:tabs>
        <w:ind w:left="0" w:right="-31"/>
        <w:jc w:val="right"/>
        <w:rPr>
          <w:sz w:val="26"/>
          <w:szCs w:val="26"/>
        </w:rPr>
      </w:pPr>
      <w:r>
        <w:rPr>
          <w:sz w:val="26"/>
          <w:szCs w:val="26"/>
        </w:rPr>
        <w:t xml:space="preserve"> </w:t>
      </w:r>
    </w:p>
    <w:p w:rsidR="003B3B6D" w:rsidRDefault="003B3B6D" w:rsidP="003B3B6D">
      <w:pPr>
        <w:pStyle w:val="a4"/>
        <w:tabs>
          <w:tab w:val="left" w:pos="2925"/>
        </w:tabs>
        <w:ind w:left="0" w:right="-31"/>
        <w:jc w:val="right"/>
        <w:rPr>
          <w:sz w:val="26"/>
          <w:szCs w:val="26"/>
        </w:rPr>
      </w:pPr>
    </w:p>
    <w:p w:rsidR="003B3B6D" w:rsidRDefault="003B3B6D" w:rsidP="002D3ECA">
      <w:pPr>
        <w:pStyle w:val="a4"/>
        <w:tabs>
          <w:tab w:val="left" w:pos="2925"/>
        </w:tabs>
        <w:ind w:left="0" w:right="-31"/>
        <w:jc w:val="center"/>
        <w:rPr>
          <w:b/>
          <w:sz w:val="26"/>
          <w:szCs w:val="26"/>
        </w:rPr>
      </w:pPr>
      <w:r>
        <w:rPr>
          <w:b/>
          <w:sz w:val="26"/>
          <w:szCs w:val="26"/>
        </w:rPr>
        <w:t>План-график</w:t>
      </w:r>
    </w:p>
    <w:p w:rsidR="003B3B6D" w:rsidRDefault="003B3B6D" w:rsidP="002D3ECA">
      <w:pPr>
        <w:pStyle w:val="a4"/>
        <w:tabs>
          <w:tab w:val="left" w:pos="2925"/>
        </w:tabs>
        <w:ind w:left="0" w:right="-31"/>
        <w:jc w:val="center"/>
        <w:rPr>
          <w:b/>
          <w:sz w:val="26"/>
          <w:szCs w:val="26"/>
        </w:rPr>
      </w:pPr>
      <w:r>
        <w:rPr>
          <w:b/>
          <w:sz w:val="26"/>
          <w:szCs w:val="26"/>
        </w:rPr>
        <w:t>профилактических мероприятий на 202</w:t>
      </w:r>
      <w:r w:rsidR="00E53080">
        <w:rPr>
          <w:b/>
          <w:sz w:val="26"/>
          <w:szCs w:val="26"/>
        </w:rPr>
        <w:t>6</w:t>
      </w:r>
      <w:r>
        <w:rPr>
          <w:b/>
          <w:sz w:val="26"/>
          <w:szCs w:val="26"/>
        </w:rPr>
        <w:t xml:space="preserve"> год</w:t>
      </w:r>
    </w:p>
    <w:p w:rsidR="003B3B6D" w:rsidRDefault="003B3B6D" w:rsidP="003B3B6D">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 xml:space="preserve">№ </w:t>
            </w:r>
            <w:proofErr w:type="gramStart"/>
            <w:r>
              <w:rPr>
                <w:lang w:eastAsia="en-US"/>
              </w:rPr>
              <w:t>п</w:t>
            </w:r>
            <w:proofErr w:type="gramEnd"/>
            <w:r>
              <w:rPr>
                <w:lang w:eastAsia="en-US"/>
              </w:rPr>
              <w:t>/п</w:t>
            </w:r>
          </w:p>
        </w:tc>
        <w:tc>
          <w:tcPr>
            <w:tcW w:w="4111" w:type="dxa"/>
            <w:tcBorders>
              <w:top w:val="single" w:sz="4" w:space="0" w:color="auto"/>
              <w:left w:val="single" w:sz="4" w:space="0" w:color="auto"/>
              <w:bottom w:val="single" w:sz="4" w:space="0" w:color="auto"/>
              <w:right w:val="single" w:sz="4" w:space="0" w:color="auto"/>
            </w:tcBorders>
            <w:hideMark/>
          </w:tcPr>
          <w:p w:rsidR="003B3B6D" w:rsidRDefault="003B3B6D">
            <w:pPr>
              <w:spacing w:line="228"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3B3B6D" w:rsidRDefault="003B3B6D">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Адресаты мероприятия</w:t>
            </w:r>
          </w:p>
          <w:p w:rsidR="003B3B6D" w:rsidRDefault="003B3B6D">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Ожидаемые результаты проведения мероприятий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6</w:t>
            </w:r>
          </w:p>
          <w:p w:rsidR="002D3ECA" w:rsidRDefault="002D3ECA">
            <w:pPr>
              <w:pStyle w:val="a4"/>
              <w:tabs>
                <w:tab w:val="left" w:pos="2925"/>
              </w:tabs>
              <w:ind w:left="0" w:right="-31"/>
              <w:jc w:val="center"/>
              <w:rPr>
                <w:lang w:eastAsia="en-US"/>
              </w:rPr>
            </w:pP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3B3B6D" w:rsidRDefault="003B3B6D">
            <w:pPr>
              <w:pStyle w:val="a4"/>
              <w:tabs>
                <w:tab w:val="left" w:pos="2925"/>
              </w:tabs>
              <w:ind w:left="34" w:right="-31"/>
              <w:jc w:val="center"/>
              <w:rPr>
                <w:sz w:val="26"/>
                <w:szCs w:val="26"/>
                <w:lang w:eastAsia="en-US"/>
              </w:rPr>
            </w:pPr>
            <w:r>
              <w:rPr>
                <w:lang w:eastAsia="en-US"/>
              </w:rPr>
              <w:t xml:space="preserve">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w:t>
            </w:r>
            <w:r w:rsidRPr="003B3B6D">
              <w:rPr>
                <w:lang w:eastAsia="en-US"/>
              </w:rPr>
              <w:t>земельного контроля</w:t>
            </w:r>
          </w:p>
          <w:p w:rsidR="003B3B6D" w:rsidRDefault="003B3B6D">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Администрация муниц</w:t>
            </w:r>
            <w:r w:rsidR="00134311">
              <w:rPr>
                <w:lang w:eastAsia="en-US"/>
              </w:rPr>
              <w:t>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5"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 xml:space="preserve">Проведение актуализации </w:t>
            </w:r>
            <w:proofErr w:type="gramStart"/>
            <w:r>
              <w:rPr>
                <w:lang w:eastAsia="en-US"/>
              </w:rPr>
              <w:t>размещаемых</w:t>
            </w:r>
            <w:proofErr w:type="gramEnd"/>
            <w:r>
              <w:rPr>
                <w:lang w:eastAsia="en-US"/>
              </w:rPr>
              <w:t xml:space="preserve"> на официальном</w:t>
            </w:r>
          </w:p>
          <w:p w:rsidR="003B3B6D" w:rsidRDefault="003B3B6D">
            <w:pPr>
              <w:pStyle w:val="a4"/>
              <w:tabs>
                <w:tab w:val="left" w:pos="2925"/>
              </w:tabs>
              <w:ind w:left="0" w:right="-31"/>
              <w:jc w:val="center"/>
              <w:rPr>
                <w:lang w:eastAsia="en-US"/>
              </w:rPr>
            </w:pPr>
            <w:proofErr w:type="gramStart"/>
            <w:r>
              <w:rPr>
                <w:lang w:eastAsia="en-US"/>
              </w:rPr>
              <w:t>сайте</w:t>
            </w:r>
            <w:proofErr w:type="gramEnd"/>
            <w:r>
              <w:rPr>
                <w:lang w:eastAsia="en-US"/>
              </w:rPr>
              <w:t xml:space="preserve"> администрации муниципального образования </w:t>
            </w:r>
            <w:r w:rsidR="00134311">
              <w:rPr>
                <w:lang w:eastAsia="en-US"/>
              </w:rPr>
              <w:t>Покровский</w:t>
            </w:r>
            <w:r>
              <w:rPr>
                <w:lang w:eastAsia="en-US"/>
              </w:rPr>
              <w:t xml:space="preserve"> сельсовет</w:t>
            </w:r>
          </w:p>
          <w:p w:rsidR="003B3B6D" w:rsidRDefault="003B3B6D">
            <w:pPr>
              <w:pStyle w:val="a4"/>
              <w:tabs>
                <w:tab w:val="left" w:pos="2925"/>
              </w:tabs>
              <w:ind w:left="0" w:right="-31"/>
              <w:jc w:val="center"/>
              <w:rPr>
                <w:lang w:eastAsia="en-US"/>
              </w:rPr>
            </w:pPr>
            <w:r>
              <w:rPr>
                <w:lang w:eastAsia="en-US"/>
              </w:rPr>
              <w:t xml:space="preserve">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w:t>
            </w:r>
            <w:r w:rsidRPr="003B3B6D">
              <w:rPr>
                <w:lang w:eastAsia="en-US"/>
              </w:rPr>
              <w:t>земельного контроля</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134311">
            <w:pPr>
              <w:pStyle w:val="a4"/>
              <w:tabs>
                <w:tab w:val="left" w:pos="2925"/>
              </w:tabs>
              <w:ind w:left="0" w:right="-31"/>
              <w:jc w:val="center"/>
              <w:rPr>
                <w:lang w:eastAsia="en-US"/>
              </w:rPr>
            </w:pPr>
            <w:r>
              <w:rPr>
                <w:lang w:eastAsia="en-US"/>
              </w:rPr>
              <w:t xml:space="preserve">Администрация муниципального образования </w:t>
            </w:r>
            <w:r w:rsidR="00134311">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 xml:space="preserve">По мере необходимости </w:t>
            </w:r>
          </w:p>
          <w:p w:rsidR="003B3B6D" w:rsidRDefault="003B3B6D">
            <w:pPr>
              <w:pStyle w:val="a4"/>
              <w:tabs>
                <w:tab w:val="left" w:pos="2925"/>
              </w:tabs>
              <w:ind w:left="0" w:right="-31"/>
              <w:jc w:val="center"/>
              <w:rPr>
                <w:lang w:eastAsia="en-US"/>
              </w:rPr>
            </w:pPr>
            <w:proofErr w:type="gramStart"/>
            <w:r>
              <w:rPr>
                <w:lang w:eastAsia="en-US"/>
              </w:rPr>
              <w:t>(в случае отмены действующих или</w:t>
            </w:r>
            <w:proofErr w:type="gramEnd"/>
          </w:p>
          <w:p w:rsidR="003B3B6D" w:rsidRDefault="003B3B6D">
            <w:pPr>
              <w:pStyle w:val="a4"/>
              <w:tabs>
                <w:tab w:val="left" w:pos="2925"/>
              </w:tabs>
              <w:ind w:left="0" w:right="-31"/>
              <w:jc w:val="center"/>
              <w:rPr>
                <w:lang w:eastAsia="en-US"/>
              </w:rPr>
            </w:pPr>
            <w:r>
              <w:rPr>
                <w:lang w:eastAsia="en-US"/>
              </w:rPr>
              <w:t xml:space="preserve">принятия </w:t>
            </w:r>
            <w:proofErr w:type="gramStart"/>
            <w:r>
              <w:rPr>
                <w:lang w:eastAsia="en-US"/>
              </w:rPr>
              <w:t>новых</w:t>
            </w:r>
            <w:proofErr w:type="gramEnd"/>
            <w:r>
              <w:rPr>
                <w:lang w:eastAsia="en-US"/>
              </w:rPr>
              <w:t xml:space="preserve"> нормативных</w:t>
            </w:r>
          </w:p>
          <w:p w:rsidR="003B3B6D" w:rsidRDefault="003B3B6D">
            <w:pPr>
              <w:pStyle w:val="a4"/>
              <w:tabs>
                <w:tab w:val="left" w:pos="2925"/>
              </w:tabs>
              <w:ind w:left="0" w:right="-31"/>
              <w:jc w:val="center"/>
              <w:rPr>
                <w:lang w:eastAsia="en-US"/>
              </w:rPr>
            </w:pPr>
            <w:r>
              <w:rPr>
                <w:lang w:eastAsia="en-US"/>
              </w:rPr>
              <w:t>правовых актов, мониторинг</w:t>
            </w:r>
          </w:p>
          <w:p w:rsidR="003B3B6D" w:rsidRDefault="003B3B6D">
            <w:pPr>
              <w:pStyle w:val="a4"/>
              <w:tabs>
                <w:tab w:val="left" w:pos="2925"/>
              </w:tabs>
              <w:ind w:left="0" w:right="-31"/>
              <w:jc w:val="center"/>
              <w:rPr>
                <w:lang w:eastAsia="en-US"/>
              </w:rPr>
            </w:pPr>
            <w:proofErr w:type="gramStart"/>
            <w:r>
              <w:rPr>
                <w:lang w:eastAsia="en-US"/>
              </w:rPr>
              <w:t>НПА ежемесячно)</w:t>
            </w:r>
            <w:proofErr w:type="gramEnd"/>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w:t>
            </w:r>
            <w:r>
              <w:t xml:space="preserve"> </w:t>
            </w:r>
            <w:r w:rsidRPr="003B3B6D">
              <w:rPr>
                <w:lang w:eastAsia="en-US"/>
              </w:rPr>
              <w:t>земельного контроля</w:t>
            </w:r>
            <w:r>
              <w:rPr>
                <w:lang w:eastAsia="en-US"/>
              </w:rPr>
              <w:t>, в том</w:t>
            </w:r>
          </w:p>
          <w:p w:rsidR="003B3B6D" w:rsidRDefault="003B3B6D">
            <w:pPr>
              <w:pStyle w:val="a4"/>
              <w:tabs>
                <w:tab w:val="left" w:pos="2925"/>
              </w:tabs>
              <w:ind w:left="0" w:right="-31"/>
              <w:jc w:val="center"/>
              <w:rPr>
                <w:lang w:eastAsia="en-US"/>
              </w:rPr>
            </w:pPr>
            <w:proofErr w:type="gramStart"/>
            <w:r>
              <w:rPr>
                <w:lang w:eastAsia="en-US"/>
              </w:rPr>
              <w:t>числе</w:t>
            </w:r>
            <w:proofErr w:type="gramEnd"/>
            <w:r>
              <w:rPr>
                <w:lang w:eastAsia="en-US"/>
              </w:rPr>
              <w:t xml:space="preserve"> посредством размещения</w:t>
            </w:r>
          </w:p>
          <w:p w:rsidR="003B3B6D" w:rsidRDefault="003B3B6D">
            <w:pPr>
              <w:pStyle w:val="a4"/>
              <w:tabs>
                <w:tab w:val="left" w:pos="2925"/>
              </w:tabs>
              <w:ind w:left="0" w:right="-31"/>
              <w:jc w:val="center"/>
              <w:rPr>
                <w:lang w:eastAsia="en-US"/>
              </w:rPr>
            </w:pPr>
            <w:r>
              <w:rPr>
                <w:lang w:eastAsia="en-US"/>
              </w:rPr>
              <w:t>на официальном сайте администрации муниц</w:t>
            </w:r>
            <w:r w:rsidR="00134311">
              <w:rPr>
                <w:lang w:eastAsia="en-US"/>
              </w:rPr>
              <w:t>ипального образования Покровский</w:t>
            </w:r>
            <w:r>
              <w:rPr>
                <w:lang w:eastAsia="en-US"/>
              </w:rPr>
              <w:t xml:space="preserve"> сельсовет руководств (памяток) по соблюдению обязательных требований</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Администрация муниц</w:t>
            </w:r>
            <w:r w:rsidR="00134311">
              <w:rPr>
                <w:lang w:eastAsia="en-US"/>
              </w:rPr>
              <w:t>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proofErr w:type="gramStart"/>
            <w:r>
              <w:rPr>
                <w:lang w:eastAsia="en-US"/>
              </w:rPr>
              <w:t xml:space="preserve">Опубликование на официальном сайте администрации муниципального образования </w:t>
            </w:r>
            <w:r w:rsidR="00134311">
              <w:rPr>
                <w:lang w:eastAsia="en-US"/>
              </w:rPr>
              <w:t>Покровский сельсовет покровка56.</w:t>
            </w:r>
            <w:r>
              <w:rPr>
                <w:lang w:eastAsia="en-US"/>
              </w:rPr>
              <w:t xml:space="preserve">рф), периодическом печатном издании – информационном бюллетене «Муниципальный вестник </w:t>
            </w:r>
            <w:r w:rsidR="00134311">
              <w:rPr>
                <w:lang w:eastAsia="en-US"/>
              </w:rPr>
              <w:t>Покровского</w:t>
            </w:r>
            <w:r>
              <w:rPr>
                <w:lang w:eastAsia="en-US"/>
              </w:rPr>
              <w:t xml:space="preserve"> сельсовета»</w:t>
            </w:r>
            <w:proofErr w:type="gramEnd"/>
          </w:p>
          <w:p w:rsidR="003B3B6D" w:rsidRDefault="003B3B6D">
            <w:pPr>
              <w:pStyle w:val="a4"/>
              <w:tabs>
                <w:tab w:val="left" w:pos="2925"/>
              </w:tabs>
              <w:ind w:left="0" w:right="-31"/>
              <w:jc w:val="center"/>
              <w:rPr>
                <w:lang w:eastAsia="en-US"/>
              </w:rPr>
            </w:pPr>
            <w:r>
              <w:rPr>
                <w:lang w:eastAsia="en-US"/>
              </w:rPr>
              <w:t xml:space="preserve">информации  для </w:t>
            </w:r>
            <w:proofErr w:type="gramStart"/>
            <w:r>
              <w:rPr>
                <w:lang w:eastAsia="en-US"/>
              </w:rPr>
              <w:t>юридических</w:t>
            </w:r>
            <w:proofErr w:type="gramEnd"/>
          </w:p>
          <w:p w:rsidR="003B3B6D" w:rsidRDefault="003B3B6D" w:rsidP="003B3B6D">
            <w:pPr>
              <w:pStyle w:val="a4"/>
              <w:tabs>
                <w:tab w:val="left" w:pos="2925"/>
              </w:tabs>
              <w:ind w:left="0" w:right="-31"/>
              <w:jc w:val="center"/>
              <w:rPr>
                <w:lang w:eastAsia="en-US"/>
              </w:rPr>
            </w:pPr>
            <w:r>
              <w:rPr>
                <w:lang w:eastAsia="en-US"/>
              </w:rPr>
              <w:t xml:space="preserve">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w:t>
            </w:r>
            <w:r w:rsidRPr="003B3B6D">
              <w:rPr>
                <w:lang w:eastAsia="en-US"/>
              </w:rPr>
              <w:t>земельного контроля</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134311">
            <w:pPr>
              <w:pStyle w:val="a4"/>
              <w:tabs>
                <w:tab w:val="left" w:pos="2925"/>
              </w:tabs>
              <w:ind w:left="0" w:right="-31"/>
              <w:jc w:val="center"/>
              <w:rPr>
                <w:lang w:eastAsia="en-US"/>
              </w:rPr>
            </w:pPr>
            <w:r>
              <w:rPr>
                <w:lang w:eastAsia="en-US"/>
              </w:rPr>
              <w:t xml:space="preserve">Администрация муниципального образования </w:t>
            </w:r>
            <w:r w:rsidR="00134311">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 xml:space="preserve">Обобщение практики осуществления администрацией муниципального </w:t>
            </w:r>
            <w:r w:rsidR="000121E0" w:rsidRPr="000121E0">
              <w:rPr>
                <w:lang w:eastAsia="en-US"/>
              </w:rPr>
              <w:t>земельного контроля</w:t>
            </w:r>
            <w:r>
              <w:rPr>
                <w:lang w:eastAsia="en-US"/>
              </w:rPr>
              <w:t>, размещение на официальном сайте администрации муниц</w:t>
            </w:r>
            <w:r w:rsidR="00134311">
              <w:rPr>
                <w:lang w:eastAsia="en-US"/>
              </w:rPr>
              <w:t>ипального образования 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Администрация муниц</w:t>
            </w:r>
            <w:r w:rsidR="00134311">
              <w:rPr>
                <w:lang w:eastAsia="en-US"/>
              </w:rPr>
              <w:t>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4C3C6A" w:rsidP="00E53080">
            <w:pPr>
              <w:pStyle w:val="a4"/>
              <w:tabs>
                <w:tab w:val="left" w:pos="2925"/>
              </w:tabs>
              <w:ind w:left="0" w:right="-31"/>
              <w:jc w:val="center"/>
              <w:rPr>
                <w:lang w:eastAsia="en-US"/>
              </w:rPr>
            </w:pPr>
            <w:r>
              <w:rPr>
                <w:lang w:eastAsia="en-US"/>
              </w:rPr>
              <w:t>Февраль, сентябрь 202</w:t>
            </w:r>
            <w:r w:rsidR="00E53080">
              <w:rPr>
                <w:lang w:eastAsia="en-US"/>
              </w:rPr>
              <w:t>6</w:t>
            </w:r>
            <w:bookmarkStart w:id="0" w:name="_GoBack"/>
            <w:bookmarkEnd w:id="0"/>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134311">
            <w:pPr>
              <w:pStyle w:val="a4"/>
              <w:tabs>
                <w:tab w:val="left" w:pos="2925"/>
              </w:tabs>
              <w:ind w:left="0" w:right="-31"/>
              <w:jc w:val="center"/>
              <w:rPr>
                <w:lang w:eastAsia="en-US"/>
              </w:rPr>
            </w:pPr>
            <w:r>
              <w:rPr>
                <w:lang w:eastAsia="en-US"/>
              </w:rPr>
              <w:t>Администрация муни</w:t>
            </w:r>
            <w:r w:rsidR="00134311">
              <w:rPr>
                <w:lang w:eastAsia="en-US"/>
              </w:rPr>
              <w:t>ципального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3B3B6D" w:rsidRDefault="003B3B6D" w:rsidP="003B3B6D">
      <w:pPr>
        <w:pStyle w:val="a4"/>
        <w:tabs>
          <w:tab w:val="left" w:pos="2925"/>
        </w:tabs>
        <w:ind w:left="0" w:right="-31"/>
        <w:jc w:val="center"/>
        <w:rPr>
          <w:b/>
          <w:sz w:val="26"/>
          <w:szCs w:val="26"/>
        </w:rPr>
      </w:pPr>
    </w:p>
    <w:p w:rsidR="003B3B6D" w:rsidRDefault="003B3B6D" w:rsidP="00DA6353">
      <w:pPr>
        <w:pStyle w:val="a4"/>
        <w:tabs>
          <w:tab w:val="left" w:pos="2925"/>
        </w:tabs>
        <w:ind w:left="0" w:right="3825"/>
        <w:jc w:val="center"/>
        <w:rPr>
          <w:sz w:val="26"/>
          <w:szCs w:val="26"/>
        </w:rPr>
        <w:sectPr w:rsidR="003B3B6D" w:rsidSect="003B3B6D">
          <w:pgSz w:w="16838" w:h="11906" w:orient="landscape"/>
          <w:pgMar w:top="1701" w:right="1134" w:bottom="851" w:left="1134" w:header="709" w:footer="709" w:gutter="0"/>
          <w:cols w:space="708"/>
          <w:docGrid w:linePitch="360"/>
        </w:sectPr>
      </w:pPr>
    </w:p>
    <w:p w:rsidR="002D4C0A" w:rsidRDefault="002D4C0A" w:rsidP="00DA6353">
      <w:pPr>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C0A"/>
    <w:rsid w:val="00002D43"/>
    <w:rsid w:val="000053F4"/>
    <w:rsid w:val="00005F98"/>
    <w:rsid w:val="00005FDB"/>
    <w:rsid w:val="0000607F"/>
    <w:rsid w:val="000066AB"/>
    <w:rsid w:val="00006F75"/>
    <w:rsid w:val="00007ECA"/>
    <w:rsid w:val="000113F5"/>
    <w:rsid w:val="000121E0"/>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333E7"/>
    <w:rsid w:val="00133ED3"/>
    <w:rsid w:val="00134311"/>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94F"/>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3ECA"/>
    <w:rsid w:val="002D4064"/>
    <w:rsid w:val="002D4C0A"/>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3B6D"/>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3C6A"/>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A37"/>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71A"/>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C1F"/>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4598"/>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49AA"/>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6353"/>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3080"/>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C0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2D4C0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2D4C0A"/>
    <w:pPr>
      <w:ind w:left="720"/>
      <w:contextualSpacing/>
    </w:pPr>
    <w:rPr>
      <w:bCs w:val="0"/>
      <w:sz w:val="24"/>
      <w:szCs w:val="24"/>
    </w:rPr>
  </w:style>
  <w:style w:type="table" w:styleId="a5">
    <w:name w:val="Table Grid"/>
    <w:basedOn w:val="a1"/>
    <w:uiPriority w:val="59"/>
    <w:rsid w:val="002D4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C0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2D4C0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2D4C0A"/>
    <w:pPr>
      <w:ind w:left="720"/>
      <w:contextualSpacing/>
    </w:pPr>
    <w:rPr>
      <w:bCs w:val="0"/>
      <w:sz w:val="24"/>
      <w:szCs w:val="24"/>
    </w:rPr>
  </w:style>
  <w:style w:type="table" w:styleId="a5">
    <w:name w:val="Table Grid"/>
    <w:basedOn w:val="a1"/>
    <w:uiPriority w:val="59"/>
    <w:rsid w:val="002D4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922889">
      <w:bodyDiv w:val="1"/>
      <w:marLeft w:val="0"/>
      <w:marRight w:val="0"/>
      <w:marTop w:val="0"/>
      <w:marBottom w:val="0"/>
      <w:divBdr>
        <w:top w:val="none" w:sz="0" w:space="0" w:color="auto"/>
        <w:left w:val="none" w:sz="0" w:space="0" w:color="auto"/>
        <w:bottom w:val="none" w:sz="0" w:space="0" w:color="auto"/>
        <w:right w:val="none" w:sz="0" w:space="0" w:color="auto"/>
      </w:divBdr>
    </w:div>
    <w:div w:id="618268373">
      <w:bodyDiv w:val="1"/>
      <w:marLeft w:val="0"/>
      <w:marRight w:val="0"/>
      <w:marTop w:val="0"/>
      <w:marBottom w:val="0"/>
      <w:divBdr>
        <w:top w:val="none" w:sz="0" w:space="0" w:color="auto"/>
        <w:left w:val="none" w:sz="0" w:space="0" w:color="auto"/>
        <w:bottom w:val="none" w:sz="0" w:space="0" w:color="auto"/>
        <w:right w:val="none" w:sz="0" w:space="0" w:color="auto"/>
      </w:divBdr>
    </w:div>
    <w:div w:id="708336508">
      <w:bodyDiv w:val="1"/>
      <w:marLeft w:val="0"/>
      <w:marRight w:val="0"/>
      <w:marTop w:val="0"/>
      <w:marBottom w:val="0"/>
      <w:divBdr>
        <w:top w:val="none" w:sz="0" w:space="0" w:color="auto"/>
        <w:left w:val="none" w:sz="0" w:space="0" w:color="auto"/>
        <w:bottom w:val="none" w:sz="0" w:space="0" w:color="auto"/>
        <w:right w:val="none" w:sz="0" w:space="0" w:color="auto"/>
      </w:divBdr>
    </w:div>
    <w:div w:id="1258372284">
      <w:bodyDiv w:val="1"/>
      <w:marLeft w:val="0"/>
      <w:marRight w:val="0"/>
      <w:marTop w:val="0"/>
      <w:marBottom w:val="0"/>
      <w:divBdr>
        <w:top w:val="none" w:sz="0" w:space="0" w:color="auto"/>
        <w:left w:val="none" w:sz="0" w:space="0" w:color="auto"/>
        <w:bottom w:val="none" w:sz="0" w:space="0" w:color="auto"/>
        <w:right w:val="none" w:sz="0" w:space="0" w:color="auto"/>
      </w:divBdr>
    </w:div>
    <w:div w:id="1704283667">
      <w:bodyDiv w:val="1"/>
      <w:marLeft w:val="0"/>
      <w:marRight w:val="0"/>
      <w:marTop w:val="0"/>
      <w:marBottom w:val="0"/>
      <w:divBdr>
        <w:top w:val="none" w:sz="0" w:space="0" w:color="auto"/>
        <w:left w:val="none" w:sz="0" w:space="0" w:color="auto"/>
        <w:bottom w:val="none" w:sz="0" w:space="0" w:color="auto"/>
        <w:right w:val="none" w:sz="0" w:space="0" w:color="auto"/>
      </w:divBdr>
    </w:div>
    <w:div w:id="176753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3761</Words>
  <Characters>21440</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cp:revision>
  <dcterms:created xsi:type="dcterms:W3CDTF">2025-11-20T05:30:00Z</dcterms:created>
  <dcterms:modified xsi:type="dcterms:W3CDTF">2025-11-20T05:30:00Z</dcterms:modified>
</cp:coreProperties>
</file>