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8F3" w:rsidRDefault="00622CDA" w:rsidP="002B68F3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</w:t>
      </w:r>
      <w:r w:rsidR="002B68F3">
        <w:rPr>
          <w:rFonts w:ascii="Times New Roman" w:hAnsi="Times New Roman"/>
          <w:b/>
        </w:rPr>
        <w:t>АДМИНИСТРАЦИЯ</w:t>
      </w:r>
    </w:p>
    <w:p w:rsidR="002B68F3" w:rsidRDefault="002B68F3" w:rsidP="002B68F3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МУНИЦИПАЛЬНОГО ОБРАЗОВАНИЯ</w:t>
      </w:r>
    </w:p>
    <w:p w:rsidR="002B68F3" w:rsidRDefault="002B68F3" w:rsidP="002B68F3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ПОКРОВСКИЙ  СЕЛЬСОВЕТ</w:t>
      </w:r>
    </w:p>
    <w:p w:rsidR="002B68F3" w:rsidRDefault="002B68F3" w:rsidP="002B68F3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НОВОСЕРГИЕВСКОГО РАЙОНА</w:t>
      </w:r>
    </w:p>
    <w:p w:rsidR="002B68F3" w:rsidRDefault="002B68F3" w:rsidP="002B68F3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ОРЕНБУРГСКОЙ ОБЛАСТИ</w:t>
      </w:r>
    </w:p>
    <w:p w:rsidR="002B68F3" w:rsidRDefault="002B68F3" w:rsidP="002B68F3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</w:t>
      </w:r>
    </w:p>
    <w:p w:rsidR="002B68F3" w:rsidRDefault="002B68F3" w:rsidP="002B68F3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ПОСТАНОВЛЕНИЕ</w:t>
      </w:r>
    </w:p>
    <w:p w:rsidR="002B68F3" w:rsidRDefault="002B68F3" w:rsidP="002B68F3">
      <w:pPr>
        <w:jc w:val="both"/>
        <w:rPr>
          <w:rFonts w:ascii="Times New Roman" w:hAnsi="Times New Roman"/>
          <w:sz w:val="28"/>
          <w:szCs w:val="28"/>
        </w:rPr>
      </w:pPr>
    </w:p>
    <w:p w:rsidR="002B68F3" w:rsidRDefault="002B68F3" w:rsidP="002B68F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ab/>
        <w:t xml:space="preserve">                    </w:t>
      </w:r>
    </w:p>
    <w:p w:rsidR="002B68F3" w:rsidRDefault="002B68F3" w:rsidP="002B68F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от </w:t>
      </w:r>
      <w:r w:rsidR="003002FE">
        <w:rPr>
          <w:rFonts w:ascii="Times New Roman" w:hAnsi="Times New Roman"/>
          <w:sz w:val="28"/>
          <w:szCs w:val="28"/>
        </w:rPr>
        <w:t>22</w:t>
      </w:r>
      <w:r w:rsidR="003002FE">
        <w:rPr>
          <w:rFonts w:ascii="Times New Roman" w:hAnsi="Times New Roman"/>
          <w:sz w:val="28"/>
          <w:szCs w:val="28"/>
          <w:u w:val="single"/>
        </w:rPr>
        <w:t>.04.2020</w:t>
      </w:r>
      <w:r w:rsidR="003002FE">
        <w:rPr>
          <w:rFonts w:ascii="Times New Roman" w:hAnsi="Times New Roman"/>
          <w:sz w:val="28"/>
          <w:szCs w:val="28"/>
        </w:rPr>
        <w:t xml:space="preserve"> № 50</w:t>
      </w:r>
      <w:r>
        <w:rPr>
          <w:rFonts w:ascii="Times New Roman" w:hAnsi="Times New Roman"/>
          <w:sz w:val="28"/>
          <w:szCs w:val="28"/>
        </w:rPr>
        <w:t>-п</w:t>
      </w:r>
    </w:p>
    <w:p w:rsidR="002B68F3" w:rsidRDefault="002B68F3" w:rsidP="002B68F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</w:t>
      </w:r>
      <w:proofErr w:type="spellStart"/>
      <w:r>
        <w:rPr>
          <w:rFonts w:ascii="Times New Roman" w:hAnsi="Times New Roman"/>
        </w:rPr>
        <w:t>с</w:t>
      </w:r>
      <w:proofErr w:type="gramStart"/>
      <w:r>
        <w:rPr>
          <w:rFonts w:ascii="Times New Roman" w:hAnsi="Times New Roman"/>
        </w:rPr>
        <w:t>.П</w:t>
      </w:r>
      <w:proofErr w:type="gramEnd"/>
      <w:r>
        <w:rPr>
          <w:rFonts w:ascii="Times New Roman" w:hAnsi="Times New Roman"/>
        </w:rPr>
        <w:t>окровка</w:t>
      </w:r>
      <w:proofErr w:type="spellEnd"/>
    </w:p>
    <w:p w:rsidR="002B68F3" w:rsidRDefault="002B68F3" w:rsidP="002B68F3">
      <w:pPr>
        <w:rPr>
          <w:rFonts w:ascii="Arial" w:hAnsi="Arial" w:cs="Arial"/>
          <w:b/>
          <w:sz w:val="28"/>
          <w:szCs w:val="28"/>
        </w:rPr>
      </w:pPr>
    </w:p>
    <w:p w:rsidR="002B68F3" w:rsidRDefault="002B68F3" w:rsidP="002B68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выполнении работ по разработке проекта </w:t>
      </w:r>
    </w:p>
    <w:p w:rsidR="002B68F3" w:rsidRDefault="002B68F3" w:rsidP="002B68F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планировки и проекта межевания территории</w:t>
      </w:r>
    </w:p>
    <w:p w:rsidR="00944A84" w:rsidRDefault="00944A84" w:rsidP="00944A84">
      <w:pPr>
        <w:rPr>
          <w:rFonts w:ascii="Arial" w:hAnsi="Arial" w:cs="Arial"/>
          <w:b/>
          <w:sz w:val="28"/>
          <w:szCs w:val="28"/>
        </w:rPr>
      </w:pPr>
    </w:p>
    <w:p w:rsidR="00944A84" w:rsidRDefault="00944A84" w:rsidP="00944A84">
      <w:pPr>
        <w:rPr>
          <w:rFonts w:ascii="Arial" w:hAnsi="Arial" w:cs="Arial"/>
          <w:b/>
          <w:sz w:val="28"/>
          <w:szCs w:val="28"/>
        </w:rPr>
      </w:pPr>
    </w:p>
    <w:p w:rsidR="00944A84" w:rsidRDefault="00944A84" w:rsidP="00944A84">
      <w:pPr>
        <w:jc w:val="both"/>
        <w:rPr>
          <w:rFonts w:ascii="Arial" w:hAnsi="Arial" w:cs="Arial"/>
        </w:rPr>
      </w:pPr>
    </w:p>
    <w:p w:rsidR="00944A84" w:rsidRPr="002B68F3" w:rsidRDefault="00944A84" w:rsidP="00944A8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8F3">
        <w:rPr>
          <w:rFonts w:ascii="Times New Roman" w:hAnsi="Times New Roman" w:cs="Times New Roman"/>
          <w:sz w:val="28"/>
          <w:szCs w:val="28"/>
        </w:rPr>
        <w:t xml:space="preserve">Руководствуясь п.1 ст.46 Градостроительного кодекса Российской Федерации, законом Оренбургской области от 16.03.2007 №1037/233 </w:t>
      </w:r>
      <w:r w:rsidRPr="002B68F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2B68F3">
        <w:rPr>
          <w:rFonts w:ascii="Times New Roman" w:hAnsi="Times New Roman" w:cs="Times New Roman"/>
          <w:sz w:val="28"/>
          <w:szCs w:val="28"/>
        </w:rPr>
        <w:t>-ОЗ «О градостроительной деятельности на территории Оренбургской области» и на основании Устава муниципального образования Покровский сельсовет Новосергиевского района Оренбургской области:</w:t>
      </w:r>
    </w:p>
    <w:p w:rsidR="00944A84" w:rsidRDefault="003002FE" w:rsidP="00944A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Поручить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ГеоКомплекс</w:t>
      </w:r>
      <w:proofErr w:type="spellEnd"/>
      <w:r>
        <w:rPr>
          <w:rFonts w:ascii="Times New Roman" w:hAnsi="Times New Roman" w:cs="Times New Roman"/>
          <w:sz w:val="28"/>
          <w:szCs w:val="28"/>
        </w:rPr>
        <w:t>-М</w:t>
      </w:r>
      <w:r w:rsidR="00944A84" w:rsidRPr="002B68F3">
        <w:rPr>
          <w:rFonts w:ascii="Times New Roman" w:hAnsi="Times New Roman" w:cs="Times New Roman"/>
          <w:sz w:val="28"/>
          <w:szCs w:val="28"/>
        </w:rPr>
        <w:t>» выполнение работ по разработке проекта планировки совмещенного с проектом межевания территории для строительства объект</w:t>
      </w:r>
      <w:proofErr w:type="gramStart"/>
      <w:r w:rsidR="00944A84" w:rsidRPr="002B68F3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="00944A84" w:rsidRPr="002B68F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44A84" w:rsidRPr="002B68F3">
        <w:rPr>
          <w:rFonts w:ascii="Times New Roman" w:hAnsi="Times New Roman" w:cs="Times New Roman"/>
          <w:sz w:val="28"/>
          <w:szCs w:val="28"/>
        </w:rPr>
        <w:t>Газп</w:t>
      </w:r>
      <w:r>
        <w:rPr>
          <w:rFonts w:ascii="Times New Roman" w:hAnsi="Times New Roman" w:cs="Times New Roman"/>
          <w:sz w:val="28"/>
          <w:szCs w:val="28"/>
        </w:rPr>
        <w:t>ромнефть</w:t>
      </w:r>
      <w:proofErr w:type="spellEnd"/>
      <w:r>
        <w:rPr>
          <w:rFonts w:ascii="Times New Roman" w:hAnsi="Times New Roman" w:cs="Times New Roman"/>
          <w:sz w:val="28"/>
          <w:szCs w:val="28"/>
        </w:rPr>
        <w:t>-Оренбург»: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Капитоновскоое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4A84" w:rsidRPr="002B68F3">
        <w:rPr>
          <w:rFonts w:ascii="Times New Roman" w:hAnsi="Times New Roman" w:cs="Times New Roman"/>
          <w:sz w:val="28"/>
          <w:szCs w:val="28"/>
        </w:rPr>
        <w:t>месторождение. Сбор нефти</w:t>
      </w:r>
      <w:r>
        <w:rPr>
          <w:rFonts w:ascii="Times New Roman" w:hAnsi="Times New Roman" w:cs="Times New Roman"/>
          <w:sz w:val="28"/>
          <w:szCs w:val="28"/>
        </w:rPr>
        <w:t xml:space="preserve"> и газа с добывающей скважины № 474</w:t>
      </w:r>
      <w:r w:rsidR="00944A84" w:rsidRPr="002B68F3">
        <w:rPr>
          <w:rFonts w:ascii="Times New Roman" w:hAnsi="Times New Roman" w:cs="Times New Roman"/>
          <w:sz w:val="28"/>
          <w:szCs w:val="28"/>
        </w:rPr>
        <w:t>».</w:t>
      </w:r>
    </w:p>
    <w:p w:rsidR="00944A84" w:rsidRDefault="00944A84" w:rsidP="002B68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68F3">
        <w:rPr>
          <w:rFonts w:ascii="Times New Roman" w:hAnsi="Times New Roman" w:cs="Times New Roman"/>
          <w:sz w:val="28"/>
          <w:szCs w:val="28"/>
        </w:rPr>
        <w:t xml:space="preserve">Финансирование работ по разработке проекта планировки совмещенного с проектом межевания территории предусматривается за счет средств ООО </w:t>
      </w:r>
      <w:r w:rsidR="003002F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002FE">
        <w:rPr>
          <w:rFonts w:ascii="Times New Roman" w:hAnsi="Times New Roman" w:cs="Times New Roman"/>
          <w:sz w:val="28"/>
          <w:szCs w:val="28"/>
        </w:rPr>
        <w:t>ГеоКомплекс</w:t>
      </w:r>
      <w:proofErr w:type="spellEnd"/>
      <w:r w:rsidR="003002FE">
        <w:rPr>
          <w:rFonts w:ascii="Times New Roman" w:hAnsi="Times New Roman" w:cs="Times New Roman"/>
          <w:sz w:val="28"/>
          <w:szCs w:val="28"/>
        </w:rPr>
        <w:t>-М</w:t>
      </w:r>
      <w:r w:rsidR="003002FE" w:rsidRPr="002B68F3">
        <w:rPr>
          <w:rFonts w:ascii="Times New Roman" w:hAnsi="Times New Roman" w:cs="Times New Roman"/>
          <w:sz w:val="28"/>
          <w:szCs w:val="28"/>
        </w:rPr>
        <w:t>»</w:t>
      </w:r>
      <w:r w:rsidR="003002FE">
        <w:rPr>
          <w:rFonts w:ascii="Times New Roman" w:hAnsi="Times New Roman" w:cs="Times New Roman"/>
          <w:sz w:val="28"/>
          <w:szCs w:val="28"/>
        </w:rPr>
        <w:t>.</w:t>
      </w:r>
    </w:p>
    <w:p w:rsidR="00944A84" w:rsidRDefault="00944A84" w:rsidP="002B68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68F3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обнародования и подлежит размещению на официальном сайте администрации в сети интернет.</w:t>
      </w:r>
    </w:p>
    <w:p w:rsidR="00944A84" w:rsidRPr="002B68F3" w:rsidRDefault="00944A84" w:rsidP="002B68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68F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B68F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44A84" w:rsidRPr="002B68F3" w:rsidRDefault="00944A84" w:rsidP="00944A84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44A84" w:rsidRPr="002B68F3" w:rsidRDefault="00944A84" w:rsidP="002B68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4A84" w:rsidRPr="002B68F3" w:rsidRDefault="00944A84" w:rsidP="00944A84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44A84" w:rsidRPr="002B68F3" w:rsidRDefault="002B68F3" w:rsidP="00944A8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944A84" w:rsidRPr="002B68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А.А. Панченко</w:t>
      </w:r>
    </w:p>
    <w:p w:rsidR="00944A84" w:rsidRPr="002B68F3" w:rsidRDefault="00944A84" w:rsidP="00944A8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44A84" w:rsidRPr="002B68F3" w:rsidRDefault="00944A84" w:rsidP="00944A84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44A84" w:rsidRPr="002B68F3" w:rsidRDefault="00944A84" w:rsidP="00944A84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44A84" w:rsidRPr="002B68F3" w:rsidRDefault="00944A84" w:rsidP="00944A84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44A84" w:rsidRPr="002B68F3" w:rsidRDefault="00944A84" w:rsidP="00944A84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44A84" w:rsidRPr="003002FE" w:rsidRDefault="00944A84" w:rsidP="003002F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44A84" w:rsidRPr="002B68F3" w:rsidRDefault="00944A84" w:rsidP="00944A8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B68F3">
        <w:rPr>
          <w:rFonts w:ascii="Times New Roman" w:hAnsi="Times New Roman" w:cs="Times New Roman"/>
          <w:sz w:val="28"/>
          <w:szCs w:val="28"/>
        </w:rPr>
        <w:t xml:space="preserve">Разослано: прокурору Новосергиевского района, ООО </w:t>
      </w:r>
      <w:r w:rsidR="003002F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002FE">
        <w:rPr>
          <w:rFonts w:ascii="Times New Roman" w:hAnsi="Times New Roman" w:cs="Times New Roman"/>
          <w:sz w:val="28"/>
          <w:szCs w:val="28"/>
        </w:rPr>
        <w:t>ГеоКомплекс</w:t>
      </w:r>
      <w:proofErr w:type="spellEnd"/>
      <w:r w:rsidR="003002FE">
        <w:rPr>
          <w:rFonts w:ascii="Times New Roman" w:hAnsi="Times New Roman" w:cs="Times New Roman"/>
          <w:sz w:val="28"/>
          <w:szCs w:val="28"/>
        </w:rPr>
        <w:t>-М</w:t>
      </w:r>
      <w:r w:rsidR="003002FE" w:rsidRPr="002B68F3">
        <w:rPr>
          <w:rFonts w:ascii="Times New Roman" w:hAnsi="Times New Roman" w:cs="Times New Roman"/>
          <w:sz w:val="28"/>
          <w:szCs w:val="28"/>
        </w:rPr>
        <w:t>»</w:t>
      </w:r>
      <w:r w:rsidRPr="002B68F3">
        <w:rPr>
          <w:rFonts w:ascii="Times New Roman" w:hAnsi="Times New Roman" w:cs="Times New Roman"/>
          <w:sz w:val="28"/>
          <w:szCs w:val="28"/>
        </w:rPr>
        <w:t>, в места обнародования, ООО «</w:t>
      </w:r>
      <w:proofErr w:type="spellStart"/>
      <w:r w:rsidRPr="002B68F3">
        <w:rPr>
          <w:rFonts w:ascii="Times New Roman" w:hAnsi="Times New Roman" w:cs="Times New Roman"/>
          <w:sz w:val="28"/>
          <w:szCs w:val="28"/>
        </w:rPr>
        <w:t>Газпромнефть</w:t>
      </w:r>
      <w:proofErr w:type="spellEnd"/>
      <w:r w:rsidRPr="002B68F3">
        <w:rPr>
          <w:rFonts w:ascii="Times New Roman" w:hAnsi="Times New Roman" w:cs="Times New Roman"/>
          <w:sz w:val="28"/>
          <w:szCs w:val="28"/>
        </w:rPr>
        <w:t>-Оренбург», в дело.</w:t>
      </w:r>
    </w:p>
    <w:p w:rsidR="001248AE" w:rsidRPr="002B68F3" w:rsidRDefault="001248AE">
      <w:pPr>
        <w:rPr>
          <w:rFonts w:ascii="Times New Roman" w:hAnsi="Times New Roman" w:cs="Times New Roman"/>
          <w:sz w:val="28"/>
          <w:szCs w:val="28"/>
        </w:rPr>
      </w:pPr>
    </w:p>
    <w:sectPr w:rsidR="001248AE" w:rsidRPr="002B68F3" w:rsidSect="00944A84">
      <w:pgSz w:w="11909" w:h="16838"/>
      <w:pgMar w:top="1135" w:right="1037" w:bottom="1444" w:left="1109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03308"/>
    <w:multiLevelType w:val="hybridMultilevel"/>
    <w:tmpl w:val="7E88BC88"/>
    <w:lvl w:ilvl="0" w:tplc="30743E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B64"/>
    <w:rsid w:val="001248AE"/>
    <w:rsid w:val="002B68F3"/>
    <w:rsid w:val="003002FE"/>
    <w:rsid w:val="00622CDA"/>
    <w:rsid w:val="006B7B64"/>
    <w:rsid w:val="0094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44A8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A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02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02FE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44A8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A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02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02FE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0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C1534-7678-442F-BDA3-83ECA19F9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2020-04-22T07:05:00Z</cp:lastPrinted>
  <dcterms:created xsi:type="dcterms:W3CDTF">2018-10-11T11:07:00Z</dcterms:created>
  <dcterms:modified xsi:type="dcterms:W3CDTF">2020-04-22T07:05:00Z</dcterms:modified>
</cp:coreProperties>
</file>